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273" w:rsidRPr="009A0B5C" w:rsidRDefault="005B7DCE" w:rsidP="004C727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fontstyle01"/>
          <w:rFonts w:ascii="Times New Roman" w:hAnsi="Times New Roman" w:cs="Times New Roman"/>
          <w:b/>
          <w:i/>
          <w:color w:val="9933FF"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i/>
          <w:color w:val="9933FF"/>
          <w:sz w:val="24"/>
          <w:szCs w:val="24"/>
        </w:rPr>
        <w:t xml:space="preserve">Проект </w:t>
      </w:r>
      <w:r w:rsidR="004C7273" w:rsidRPr="009A0B5C">
        <w:rPr>
          <w:rStyle w:val="fontstyle01"/>
          <w:rFonts w:ascii="Times New Roman" w:hAnsi="Times New Roman" w:cs="Times New Roman"/>
          <w:b/>
          <w:i/>
          <w:color w:val="9933FF"/>
          <w:sz w:val="24"/>
          <w:szCs w:val="24"/>
        </w:rPr>
        <w:t>«Северный путь»</w:t>
      </w:r>
      <w:r>
        <w:rPr>
          <w:rStyle w:val="fontstyle01"/>
          <w:rFonts w:ascii="Times New Roman" w:hAnsi="Times New Roman" w:cs="Times New Roman"/>
          <w:b/>
          <w:i/>
          <w:color w:val="9933FF"/>
          <w:sz w:val="24"/>
          <w:szCs w:val="24"/>
        </w:rPr>
        <w:t>: идея, воплощение, перспектива</w:t>
      </w:r>
    </w:p>
    <w:p w:rsidR="000C5247" w:rsidRDefault="000C5247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Т.Н. Хуснутдинова,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преподаватель изобразительного искусства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высшей квалификационной категории,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обладатель Золотого сертификата </w:t>
      </w: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соответствия ССИТ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в сфере предоставления образовательных услуг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в области «Искусство» в учреждениях начального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и среднего профе</w:t>
      </w:r>
      <w:r>
        <w:rPr>
          <w:rStyle w:val="fontstyle01"/>
          <w:rFonts w:ascii="Times New Roman" w:hAnsi="Times New Roman" w:cs="Times New Roman"/>
          <w:sz w:val="24"/>
          <w:szCs w:val="24"/>
        </w:rPr>
        <w:t>ссионального образования на 2021</w:t>
      </w: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 xml:space="preserve"> год,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член МТ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ОО «Союз педагогов-художников» </w:t>
      </w: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с 2015 года, г. Москва,</w:t>
      </w:r>
    </w:p>
    <w:p w:rsidR="004C7273" w:rsidRPr="00A32569" w:rsidRDefault="004C7273" w:rsidP="004C7273">
      <w:pPr>
        <w:pStyle w:val="a3"/>
        <w:shd w:val="clear" w:color="auto" w:fill="FFFFFF"/>
        <w:spacing w:after="0"/>
        <w:contextualSpacing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A32569">
        <w:rPr>
          <w:rStyle w:val="fontstyle01"/>
          <w:rFonts w:ascii="Times New Roman" w:hAnsi="Times New Roman" w:cs="Times New Roman"/>
          <w:sz w:val="24"/>
          <w:szCs w:val="24"/>
        </w:rPr>
        <w:t>МБУ ДО «ДШИ №2», г. Губкинский, ЯНАО</w:t>
      </w:r>
    </w:p>
    <w:p w:rsidR="004C7273" w:rsidRDefault="004C7273" w:rsidP="004C727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</w:p>
    <w:p w:rsidR="000C70E0" w:rsidRDefault="00306AB0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>
        <w:rPr>
          <w:rStyle w:val="a5"/>
          <w:b/>
          <w:bCs/>
          <w:color w:val="912EDC"/>
        </w:rPr>
        <w:t>Аннотация</w:t>
      </w:r>
    </w:p>
    <w:p w:rsidR="000C70E0" w:rsidRDefault="000C70E0" w:rsidP="000412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  <w:r w:rsidRPr="000C70E0">
        <w:rPr>
          <w:rStyle w:val="a5"/>
          <w:bCs/>
          <w:i w:val="0"/>
        </w:rPr>
        <w:t xml:space="preserve">В статье автор продолжает разговор о </w:t>
      </w:r>
      <w:r>
        <w:rPr>
          <w:rStyle w:val="a5"/>
          <w:bCs/>
          <w:i w:val="0"/>
        </w:rPr>
        <w:t xml:space="preserve">значимости </w:t>
      </w:r>
      <w:r w:rsidR="001104F5">
        <w:rPr>
          <w:rStyle w:val="a5"/>
          <w:bCs/>
          <w:i w:val="0"/>
        </w:rPr>
        <w:t xml:space="preserve">исследовательской и </w:t>
      </w:r>
      <w:r>
        <w:rPr>
          <w:rStyle w:val="a5"/>
          <w:bCs/>
          <w:i w:val="0"/>
        </w:rPr>
        <w:t>проектной деятельности в учреждениях дополнитель</w:t>
      </w:r>
      <w:r w:rsidR="000412B3">
        <w:rPr>
          <w:rStyle w:val="a5"/>
          <w:bCs/>
          <w:i w:val="0"/>
        </w:rPr>
        <w:t>ного образования детей. П</w:t>
      </w:r>
      <w:r w:rsidR="003915D5">
        <w:rPr>
          <w:rStyle w:val="a5"/>
          <w:bCs/>
          <w:i w:val="0"/>
        </w:rPr>
        <w:t xml:space="preserve">обеда </w:t>
      </w:r>
      <w:r>
        <w:rPr>
          <w:rStyle w:val="a5"/>
          <w:bCs/>
          <w:i w:val="0"/>
        </w:rPr>
        <w:t>в конкурсе социальных проектов «Наш реги</w:t>
      </w:r>
      <w:r w:rsidR="000412B3">
        <w:rPr>
          <w:rStyle w:val="a5"/>
          <w:bCs/>
          <w:i w:val="0"/>
        </w:rPr>
        <w:t>он-2015» способствовала</w:t>
      </w:r>
      <w:r w:rsidR="003915D5">
        <w:rPr>
          <w:rStyle w:val="a5"/>
          <w:bCs/>
          <w:i w:val="0"/>
        </w:rPr>
        <w:t xml:space="preserve"> организации и проведению конкурса детских творческих работ «Северный путь», посвящённого 85-летию образования Ямало-Ненецкого автономного округа. </w:t>
      </w:r>
      <w:r w:rsidR="001104F5" w:rsidRPr="001104F5">
        <w:rPr>
          <w:rStyle w:val="a5"/>
          <w:bCs/>
          <w:i w:val="0"/>
        </w:rPr>
        <w:t>Издание каталога по итогам выставки лучших работ конкурса «Северный путь» способствовало популя</w:t>
      </w:r>
      <w:r w:rsidR="001104F5">
        <w:rPr>
          <w:rStyle w:val="a5"/>
          <w:bCs/>
          <w:i w:val="0"/>
        </w:rPr>
        <w:t>ризации и развитию детского творчества в городе Губкинский. Отрадно отметить, что выставка творческих работ «Северный путь» - стала традиционной для МБУ ДО «ДШИ №2»</w:t>
      </w:r>
      <w:r w:rsidR="000412B3">
        <w:rPr>
          <w:rStyle w:val="a5"/>
          <w:bCs/>
          <w:i w:val="0"/>
        </w:rPr>
        <w:t>.</w:t>
      </w:r>
      <w:r w:rsidR="001104F5">
        <w:rPr>
          <w:rStyle w:val="a5"/>
          <w:bCs/>
          <w:i w:val="0"/>
        </w:rPr>
        <w:t xml:space="preserve"> </w:t>
      </w:r>
      <w:r w:rsidR="000412B3">
        <w:t>Е</w:t>
      </w:r>
      <w:r w:rsidR="000412B3" w:rsidRPr="00190A9B">
        <w:t>жегодно</w:t>
      </w:r>
      <w:r w:rsidR="000412B3">
        <w:t xml:space="preserve">, начиная с 2015 года, 10 декабря - </w:t>
      </w:r>
      <w:r w:rsidR="000412B3" w:rsidRPr="00190A9B">
        <w:t>в День рождения ок</w:t>
      </w:r>
      <w:r w:rsidR="000412B3">
        <w:t xml:space="preserve">руга </w:t>
      </w:r>
      <w:r w:rsidR="000412B3" w:rsidRPr="00190A9B">
        <w:t>в выставочном зале Галереи детск</w:t>
      </w:r>
      <w:r w:rsidR="000412B3">
        <w:t>ого творчества «Художник Ямала» открывается экспозиция выставки детских творческих работ всех отделений школы «Северный путь».</w:t>
      </w:r>
      <w:r w:rsidR="000412B3">
        <w:rPr>
          <w:rStyle w:val="a5"/>
          <w:b/>
          <w:bCs/>
          <w:color w:val="912EDC"/>
        </w:rPr>
        <w:t xml:space="preserve"> </w:t>
      </w:r>
    </w:p>
    <w:p w:rsidR="00163996" w:rsidRDefault="001104F5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>
        <w:rPr>
          <w:rStyle w:val="a5"/>
          <w:b/>
          <w:bCs/>
          <w:color w:val="912EDC"/>
        </w:rPr>
        <w:t>Исторический экскурс</w:t>
      </w:r>
    </w:p>
    <w:p w:rsidR="00DC4D1A" w:rsidRDefault="00163996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>
        <w:rPr>
          <w:noProof/>
          <w:color w:val="22252D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211455</wp:posOffset>
            </wp:positionV>
            <wp:extent cx="3054350" cy="4066540"/>
            <wp:effectExtent l="0" t="0" r="0" b="0"/>
            <wp:wrapTight wrapText="bothSides">
              <wp:wrapPolygon edited="0">
                <wp:start x="2425" y="202"/>
                <wp:lineTo x="1617" y="405"/>
                <wp:lineTo x="404" y="1417"/>
                <wp:lineTo x="404" y="20237"/>
                <wp:lineTo x="1886" y="21047"/>
                <wp:lineTo x="2560" y="21249"/>
                <wp:lineTo x="18861" y="21249"/>
                <wp:lineTo x="19534" y="21047"/>
                <wp:lineTo x="21151" y="20136"/>
                <wp:lineTo x="21151" y="1518"/>
                <wp:lineTo x="19804" y="506"/>
                <wp:lineTo x="18995" y="202"/>
                <wp:lineTo x="2425" y="202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18" w:rsidRPr="00DC4D1A">
        <w:rPr>
          <w:i/>
          <w:color w:val="22252D"/>
          <w:shd w:val="clear" w:color="auto" w:fill="FFFFFF"/>
        </w:rPr>
        <w:t>В результате поб</w:t>
      </w:r>
      <w:r w:rsidR="001104F5">
        <w:rPr>
          <w:i/>
          <w:color w:val="22252D"/>
          <w:shd w:val="clear" w:color="auto" w:fill="FFFFFF"/>
        </w:rPr>
        <w:t>еды в конкурсе социальных</w:t>
      </w:r>
      <w:r w:rsidR="00273818" w:rsidRPr="00DC4D1A">
        <w:rPr>
          <w:i/>
          <w:color w:val="22252D"/>
          <w:shd w:val="clear" w:color="auto" w:fill="FFFFFF"/>
        </w:rPr>
        <w:t xml:space="preserve"> проектов «Наш Регион-2015» в номинации «Живой город», организованном при поддержке Фонда Развития города Тюмени и ЗапСибКомБанка, творческий коллектив МБУ ДО «Детская школа искусств №2» выиграл Грант в размере 30-ти тысяч рублей. Средства Гранта были направленны на реализацию социального проекта «Северный путь» в области «Искусство».</w:t>
      </w:r>
      <w:r w:rsidR="00273818" w:rsidRPr="00405D8A">
        <w:rPr>
          <w:color w:val="22252D"/>
          <w:shd w:val="clear" w:color="auto" w:fill="FFFFFF"/>
        </w:rPr>
        <w:t xml:space="preserve"> </w:t>
      </w:r>
    </w:p>
    <w:p w:rsidR="00273818" w:rsidRPr="000C5247" w:rsidRDefault="00DC4D1A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</w:rPr>
      </w:pPr>
      <w:r w:rsidRPr="009A0B5C">
        <w:rPr>
          <w:rStyle w:val="a5"/>
          <w:bCs/>
        </w:rPr>
        <w:t>«Проект</w:t>
      </w:r>
      <w:r w:rsidRPr="009A0B5C">
        <w:rPr>
          <w:rStyle w:val="a5"/>
          <w:b/>
          <w:bCs/>
        </w:rPr>
        <w:t xml:space="preserve"> </w:t>
      </w:r>
      <w:r w:rsidRPr="00306AB0">
        <w:rPr>
          <w:rStyle w:val="a5"/>
          <w:bCs/>
        </w:rPr>
        <w:t>«Северный путь»</w:t>
      </w:r>
      <w:r>
        <w:rPr>
          <w:rStyle w:val="a5"/>
          <w:b/>
          <w:bCs/>
          <w:color w:val="912EDC"/>
        </w:rPr>
        <w:t xml:space="preserve"> </w:t>
      </w:r>
      <w:r w:rsidRPr="009A0B5C">
        <w:rPr>
          <w:rStyle w:val="a5"/>
          <w:bCs/>
        </w:rPr>
        <w:t xml:space="preserve">имел социальную направленность, послужил сохранению культурного наследия города и привлечению общественности к расширению и улучшению культурного пространства и климата городского сообщества и округа в целом. Издание каталога по итогам выставки лучших работ конкурса «Северный путь» способствовало популяризации и развитию современного изобразительного искусства и декоративно-прикладного творчества в городе Губкинский и стало памятным подарком в честь 85 – летия ЯНАО» - из </w:t>
      </w:r>
      <w:r>
        <w:rPr>
          <w:rStyle w:val="a5"/>
          <w:bCs/>
        </w:rPr>
        <w:t>СМИ.</w:t>
      </w:r>
    </w:p>
    <w:p w:rsidR="00B17EA6" w:rsidRDefault="00B17EA6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163996" w:rsidRDefault="00273818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E67E23"/>
        </w:rPr>
      </w:pPr>
      <w:r>
        <w:rPr>
          <w:rStyle w:val="a5"/>
          <w:b/>
          <w:bCs/>
          <w:color w:val="912EDC"/>
        </w:rPr>
        <w:t>Главная и</w:t>
      </w:r>
      <w:r w:rsidR="004C7273" w:rsidRPr="00424477">
        <w:rPr>
          <w:rStyle w:val="a5"/>
          <w:b/>
          <w:bCs/>
          <w:color w:val="912EDC"/>
        </w:rPr>
        <w:t>дея инновационного проекта</w:t>
      </w:r>
    </w:p>
    <w:p w:rsidR="004C7273" w:rsidRDefault="004E6EC0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52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58F353B" wp14:editId="61F9D799">
                <wp:simplePos x="0" y="0"/>
                <wp:positionH relativeFrom="column">
                  <wp:posOffset>3709035</wp:posOffset>
                </wp:positionH>
                <wp:positionV relativeFrom="paragraph">
                  <wp:posOffset>126365</wp:posOffset>
                </wp:positionV>
                <wp:extent cx="2295525" cy="294640"/>
                <wp:effectExtent l="0" t="0" r="9525" b="0"/>
                <wp:wrapTight wrapText="bothSides">
                  <wp:wrapPolygon edited="0">
                    <wp:start x="0" y="0"/>
                    <wp:lineTo x="0" y="19552"/>
                    <wp:lineTo x="21510" y="19552"/>
                    <wp:lineTo x="21510" y="0"/>
                    <wp:lineTo x="0" y="0"/>
                  </wp:wrapPolygon>
                </wp:wrapTight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94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63996" w:rsidRPr="002F5280" w:rsidRDefault="00163996" w:rsidP="005B7DCE">
                            <w:pPr>
                              <w:pStyle w:val="ac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2252D"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915D5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. Диплом Победителя конкурса социальных проектов «Наш регион-2015»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F353B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292.05pt;margin-top:9.95pt;width:180.75pt;height:23.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" stroked="f">
                <v:textbox inset="0,0,0,0">
                  <w:txbxContent>
                    <w:p w:rsidR="00163996" w:rsidRPr="002F5280" w:rsidRDefault="00163996" w:rsidP="005B7DCE">
                      <w:pPr>
                        <w:pStyle w:val="ac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22252D"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3915D5">
                          <w:rPr>
                            <w:noProof/>
                          </w:rPr>
                          <w:t>1</w:t>
                        </w:r>
                      </w:fldSimple>
                      <w:r>
                        <w:t>. Диплом Победителя конкурса социальных проектов «Наш регион-2015»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7273" w:rsidRPr="00424477">
        <w:rPr>
          <w:rStyle w:val="a5"/>
          <w:bCs/>
          <w:i w:val="0"/>
        </w:rPr>
        <w:t xml:space="preserve">«Северный путь» заключалась в </w:t>
      </w:r>
      <w:r w:rsidR="004C7273" w:rsidRPr="00424477">
        <w:rPr>
          <w:color w:val="22252D"/>
        </w:rPr>
        <w:t xml:space="preserve">создании условий для изучения истории ЯНАО, значения экономики и культуры округа в масштабах России, формирования чувства национальной гордости и уважения к малой Родине, активизации интереса молодежи к традициям и быту коренного населения Ямала, стимулирования интереса, направленного на </w:t>
      </w:r>
      <w:r w:rsidR="004C7273" w:rsidRPr="00424477">
        <w:rPr>
          <w:color w:val="22252D"/>
        </w:rPr>
        <w:lastRenderedPageBreak/>
        <w:t xml:space="preserve">популяризацию и развитие современного изобразительного искусства и декоративно-прикладного творчества в городе Губкинский. </w:t>
      </w:r>
    </w:p>
    <w:p w:rsidR="00B17EA6" w:rsidRDefault="00B17EA6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163996" w:rsidRDefault="00ED6780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 w:rsidRPr="00424477">
        <w:rPr>
          <w:rStyle w:val="a5"/>
          <w:b/>
          <w:bCs/>
          <w:color w:val="912EDC"/>
        </w:rPr>
        <w:t>Цель проекта</w:t>
      </w:r>
    </w:p>
    <w:p w:rsidR="00163996" w:rsidRDefault="00A90366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  <w:r w:rsidRPr="00424477">
        <w:rPr>
          <w:color w:val="22252D"/>
        </w:rPr>
        <w:t xml:space="preserve">Воспитание у подрастающего поколения чувства национальной гордости и уважения к </w:t>
      </w:r>
      <w:r w:rsidR="00273818">
        <w:rPr>
          <w:color w:val="22252D"/>
        </w:rPr>
        <w:t xml:space="preserve">своей </w:t>
      </w:r>
      <w:r w:rsidRPr="00424477">
        <w:rPr>
          <w:color w:val="22252D"/>
        </w:rPr>
        <w:t>малой Родине</w:t>
      </w:r>
      <w:r w:rsidR="00273818">
        <w:rPr>
          <w:color w:val="22252D"/>
        </w:rPr>
        <w:t xml:space="preserve"> – Ямалу!</w:t>
      </w:r>
    </w:p>
    <w:p w:rsidR="00163996" w:rsidRDefault="00163996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163996" w:rsidRPr="00424477" w:rsidRDefault="00273818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>
        <w:rPr>
          <w:rStyle w:val="a5"/>
          <w:b/>
          <w:bCs/>
          <w:color w:val="912EDC"/>
        </w:rPr>
        <w:t>Задачи</w:t>
      </w:r>
      <w:r w:rsidRPr="00424477">
        <w:rPr>
          <w:rStyle w:val="a5"/>
          <w:b/>
          <w:bCs/>
          <w:color w:val="912EDC"/>
        </w:rPr>
        <w:t xml:space="preserve"> проекта</w:t>
      </w:r>
    </w:p>
    <w:p w:rsidR="00273818" w:rsidRDefault="00C14188" w:rsidP="000F10C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>
        <w:rPr>
          <w:noProof/>
          <w:color w:val="22252D"/>
          <w:shd w:val="clear" w:color="auto" w:fill="FFFFFF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129540</wp:posOffset>
            </wp:positionV>
            <wp:extent cx="2501900" cy="3599815"/>
            <wp:effectExtent l="38100" t="38100" r="88900" b="95885"/>
            <wp:wrapTight wrapText="bothSides">
              <wp:wrapPolygon edited="0">
                <wp:start x="0" y="-229"/>
                <wp:lineTo x="-329" y="-114"/>
                <wp:lineTo x="-329" y="21604"/>
                <wp:lineTo x="-164" y="22061"/>
                <wp:lineTo x="21874" y="22061"/>
                <wp:lineTo x="21874" y="21832"/>
                <wp:lineTo x="22203" y="20118"/>
                <wp:lineTo x="22203" y="1715"/>
                <wp:lineTo x="21710" y="0"/>
                <wp:lineTo x="21710" y="-229"/>
                <wp:lineTo x="0" y="-229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59981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18">
        <w:rPr>
          <w:color w:val="22252D"/>
          <w:shd w:val="clear" w:color="auto" w:fill="FFFFFF"/>
        </w:rPr>
        <w:t>А</w:t>
      </w:r>
      <w:r w:rsidR="00273818" w:rsidRPr="00405D8A">
        <w:rPr>
          <w:color w:val="22252D"/>
          <w:shd w:val="clear" w:color="auto" w:fill="FFFFFF"/>
        </w:rPr>
        <w:t>ктивизация интереса молодежи к культуре, традициям и быту коренного населения Ямала;</w:t>
      </w:r>
    </w:p>
    <w:p w:rsidR="00273818" w:rsidRDefault="00273818" w:rsidP="000F10C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 w:rsidRPr="00273818">
        <w:rPr>
          <w:color w:val="22252D"/>
          <w:shd w:val="clear" w:color="auto" w:fill="FFFFFF"/>
        </w:rPr>
        <w:t>Раскрытие творческих способностей, форми</w:t>
      </w:r>
      <w:r>
        <w:rPr>
          <w:color w:val="22252D"/>
          <w:shd w:val="clear" w:color="auto" w:fill="FFFFFF"/>
        </w:rPr>
        <w:t xml:space="preserve">рование гражданской активности, воспитание </w:t>
      </w:r>
      <w:r w:rsidRPr="00273818">
        <w:rPr>
          <w:color w:val="22252D"/>
          <w:shd w:val="clear" w:color="auto" w:fill="FFFFFF"/>
        </w:rPr>
        <w:t>эстетического вкуса у подрастающего поколения;</w:t>
      </w:r>
    </w:p>
    <w:p w:rsidR="000C5247" w:rsidRPr="00B17EA6" w:rsidRDefault="00273818" w:rsidP="000F10C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4"/>
          <w:b w:val="0"/>
          <w:bCs w:val="0"/>
          <w:color w:val="22252D"/>
          <w:shd w:val="clear" w:color="auto" w:fill="FFFFFF"/>
        </w:rPr>
      </w:pPr>
      <w:r w:rsidRPr="00273818">
        <w:rPr>
          <w:color w:val="22252D"/>
          <w:shd w:val="clear" w:color="auto" w:fill="FFFFFF"/>
        </w:rPr>
        <w:t>Популяризация и развитие современного изобразительного искусства и декоративно-прикладного творчества в городе Губкинский.</w:t>
      </w:r>
    </w:p>
    <w:p w:rsidR="00B17EA6" w:rsidRDefault="00B17EA6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4"/>
          <w:i/>
          <w:iCs/>
          <w:color w:val="912EDC"/>
        </w:rPr>
      </w:pPr>
    </w:p>
    <w:p w:rsidR="004E3322" w:rsidRPr="004E6EC0" w:rsidRDefault="004E3322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912EDC"/>
        </w:rPr>
      </w:pPr>
      <w:r w:rsidRPr="00424477">
        <w:rPr>
          <w:rStyle w:val="a4"/>
          <w:i/>
          <w:iCs/>
          <w:color w:val="912EDC"/>
        </w:rPr>
        <w:t>Руководители проекта</w:t>
      </w:r>
      <w:r w:rsidRPr="00424477">
        <w:rPr>
          <w:color w:val="912EDC"/>
        </w:rPr>
        <w:t xml:space="preserve">                          </w:t>
      </w:r>
    </w:p>
    <w:p w:rsidR="004E3322" w:rsidRPr="00424477" w:rsidRDefault="004E3322" w:rsidP="00C1418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 w:rsidRPr="00424477">
        <w:rPr>
          <w:color w:val="22252D"/>
          <w:shd w:val="clear" w:color="auto" w:fill="FFFFFF"/>
        </w:rPr>
        <w:t>Гончарова Елена Михай</w:t>
      </w:r>
      <w:r w:rsidR="00C14188">
        <w:rPr>
          <w:color w:val="22252D"/>
          <w:shd w:val="clear" w:color="auto" w:fill="FFFFFF"/>
        </w:rPr>
        <w:t>ловна, преподаватель технологии и дизайна, декоративно-</w:t>
      </w:r>
      <w:r w:rsidRPr="00424477">
        <w:rPr>
          <w:color w:val="22252D"/>
          <w:shd w:val="clear" w:color="auto" w:fill="FFFFFF"/>
        </w:rPr>
        <w:t>прикладного искусства высшей квалификационной категории; руководитель Образцового детского коллектива «Театр моды «Очарование»; член Международной творческой общественной организации «Союз педагогов – художников», г. Москва;</w:t>
      </w:r>
    </w:p>
    <w:p w:rsidR="00C14188" w:rsidRDefault="00C14188" w:rsidP="00B17EA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8B774AD" wp14:editId="4103E7EA">
                <wp:simplePos x="0" y="0"/>
                <wp:positionH relativeFrom="column">
                  <wp:posOffset>3679825</wp:posOffset>
                </wp:positionH>
                <wp:positionV relativeFrom="paragraph">
                  <wp:posOffset>510540</wp:posOffset>
                </wp:positionV>
                <wp:extent cx="2320925" cy="276225"/>
                <wp:effectExtent l="0" t="0" r="3175" b="9525"/>
                <wp:wrapTight wrapText="bothSides">
                  <wp:wrapPolygon edited="0">
                    <wp:start x="0" y="0"/>
                    <wp:lineTo x="0" y="20855"/>
                    <wp:lineTo x="21452" y="20855"/>
                    <wp:lineTo x="21452" y="0"/>
                    <wp:lineTo x="0" y="0"/>
                  </wp:wrapPolygon>
                </wp:wrapTight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4188" w:rsidRPr="00AA1EA5" w:rsidRDefault="00C14188" w:rsidP="005B7DCE">
                            <w:pPr>
                              <w:pStyle w:val="ac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2252D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915D5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 w:rsidR="008553CF">
                              <w:t>. Титул к</w:t>
                            </w:r>
                            <w:r>
                              <w:t>аталог</w:t>
                            </w:r>
                            <w:r w:rsidR="008553CF">
                              <w:t>а</w:t>
                            </w:r>
                            <w:r>
                              <w:t xml:space="preserve"> детских творческих работ «Северный    путь»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74AD" id="Надпись 30" o:spid="_x0000_s1027" type="#_x0000_t202" style="position:absolute;left:0;text-align:left;margin-left:289.75pt;margin-top:40.2pt;width:182.75pt;height:21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" stroked="f">
                <v:textbox inset="0,0,0,0">
                  <w:txbxContent>
                    <w:p w:rsidR="00C14188" w:rsidRPr="00AA1EA5" w:rsidRDefault="00C14188" w:rsidP="005B7DCE">
                      <w:pPr>
                        <w:pStyle w:val="ac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22252D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3915D5">
                          <w:rPr>
                            <w:noProof/>
                          </w:rPr>
                          <w:t>2</w:t>
                        </w:r>
                      </w:fldSimple>
                      <w:r w:rsidR="008553CF">
                        <w:t>. Титул к</w:t>
                      </w:r>
                      <w:r>
                        <w:t>аталог</w:t>
                      </w:r>
                      <w:r w:rsidR="008553CF">
                        <w:t>а</w:t>
                      </w:r>
                      <w:r>
                        <w:t xml:space="preserve"> детских творческих работ «Северный    путь»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3322" w:rsidRPr="00424477">
        <w:rPr>
          <w:color w:val="22252D"/>
        </w:rPr>
        <w:t xml:space="preserve">Хуснутдинова Тамара Николаевна, преподаватель изобразительного искусства </w:t>
      </w:r>
      <w:r w:rsidR="004E3322" w:rsidRPr="00424477">
        <w:rPr>
          <w:color w:val="22252D"/>
          <w:shd w:val="clear" w:color="auto" w:fill="FFFFFF"/>
        </w:rPr>
        <w:t>высшей квалификационной категории. председатель творческого объединения школы «Мир искусства», член Международной творческой общественной организации «Союз педагогов – художников», г. Москва.</w:t>
      </w:r>
    </w:p>
    <w:p w:rsidR="008553CF" w:rsidRPr="00C14188" w:rsidRDefault="008553CF" w:rsidP="008553CF">
      <w:pPr>
        <w:pStyle w:val="a3"/>
        <w:shd w:val="clear" w:color="auto" w:fill="FFFFFF"/>
        <w:spacing w:before="0" w:beforeAutospacing="0" w:after="0" w:afterAutospacing="0"/>
        <w:ind w:left="360"/>
        <w:contextualSpacing/>
        <w:jc w:val="both"/>
        <w:rPr>
          <w:rStyle w:val="a5"/>
          <w:i w:val="0"/>
          <w:iCs w:val="0"/>
          <w:color w:val="22252D"/>
          <w:shd w:val="clear" w:color="auto" w:fill="FFFFFF"/>
        </w:rPr>
      </w:pPr>
    </w:p>
    <w:p w:rsidR="008553CF" w:rsidRDefault="00273818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>
        <w:rPr>
          <w:rStyle w:val="a5"/>
          <w:b/>
          <w:bCs/>
          <w:color w:val="912EDC"/>
        </w:rPr>
        <w:t>О</w:t>
      </w:r>
      <w:r w:rsidR="00C14188">
        <w:rPr>
          <w:rStyle w:val="a5"/>
          <w:b/>
          <w:bCs/>
          <w:color w:val="912EDC"/>
        </w:rPr>
        <w:t>боснование необходимости проекта</w:t>
      </w:r>
    </w:p>
    <w:p w:rsidR="00273818" w:rsidRPr="00C14188" w:rsidRDefault="004E6EC0" w:rsidP="008553CF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i/>
          <w:iCs/>
          <w:color w:val="912EDC"/>
        </w:rPr>
      </w:pPr>
      <w:r w:rsidRPr="008553CF">
        <w:rPr>
          <w:noProof/>
          <w:color w:val="22252D"/>
          <w:shd w:val="clear" w:color="auto" w:fill="FFFFFF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452120</wp:posOffset>
            </wp:positionV>
            <wp:extent cx="3244850" cy="2276475"/>
            <wp:effectExtent l="114300" t="114300" r="107950" b="142875"/>
            <wp:wrapTight wrapText="bothSides">
              <wp:wrapPolygon edited="0">
                <wp:start x="-761" y="-1085"/>
                <wp:lineTo x="-761" y="22775"/>
                <wp:lineTo x="22192" y="22775"/>
                <wp:lineTo x="22192" y="-1085"/>
                <wp:lineTo x="-761" y="-1085"/>
              </wp:wrapPolygon>
            </wp:wrapTight>
            <wp:docPr id="35" name="Рисунок 35" descr="M:\Детские работы\САЛЕХАРД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Детские работы\САЛЕХАРД\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2E9311A" wp14:editId="670D7222">
                <wp:simplePos x="0" y="0"/>
                <wp:positionH relativeFrom="column">
                  <wp:posOffset>41910</wp:posOffset>
                </wp:positionH>
                <wp:positionV relativeFrom="paragraph">
                  <wp:posOffset>2905760</wp:posOffset>
                </wp:positionV>
                <wp:extent cx="2914650" cy="209550"/>
                <wp:effectExtent l="0" t="0" r="0" b="0"/>
                <wp:wrapTight wrapText="bothSides">
                  <wp:wrapPolygon edited="0">
                    <wp:start x="0" y="0"/>
                    <wp:lineTo x="0" y="19636"/>
                    <wp:lineTo x="21459" y="19636"/>
                    <wp:lineTo x="21459" y="0"/>
                    <wp:lineTo x="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53CF" w:rsidRPr="006F7845" w:rsidRDefault="008553CF" w:rsidP="008553CF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2252D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915D5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. Композиция «У костра»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311A" id="Надпись 36" o:spid="_x0000_s1028" type="#_x0000_t202" style="position:absolute;left:0;text-align:left;margin-left:3.3pt;margin-top:228.8pt;width:229.5pt;height:16.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" stroked="f">
                <v:textbox inset="0,0,0,0">
                  <w:txbxContent>
                    <w:p w:rsidR="008553CF" w:rsidRPr="006F7845" w:rsidRDefault="008553CF" w:rsidP="008553CF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noProof/>
                          <w:color w:val="22252D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3915D5">
                          <w:rPr>
                            <w:noProof/>
                          </w:rPr>
                          <w:t>3</w:t>
                        </w:r>
                      </w:fldSimple>
                      <w:r>
                        <w:t>. Композиция «У костра»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3818" w:rsidRPr="00405D8A">
        <w:rPr>
          <w:color w:val="22252D"/>
          <w:shd w:val="clear" w:color="auto" w:fill="FFFFFF"/>
        </w:rPr>
        <w:t>Ямал – родная земля для 42 тыс. представителей коренных м</w:t>
      </w:r>
      <w:r w:rsidR="003915D5">
        <w:rPr>
          <w:color w:val="22252D"/>
          <w:shd w:val="clear" w:color="auto" w:fill="FFFFFF"/>
        </w:rPr>
        <w:t xml:space="preserve">алочисленных народов Севера. Решение </w:t>
      </w:r>
      <w:r w:rsidR="00273818" w:rsidRPr="00405D8A">
        <w:rPr>
          <w:color w:val="22252D"/>
          <w:shd w:val="clear" w:color="auto" w:fill="FFFFFF"/>
        </w:rPr>
        <w:t>вопросов в сфере защиты исконной среды обитан</w:t>
      </w:r>
      <w:r w:rsidR="003915D5">
        <w:rPr>
          <w:color w:val="22252D"/>
          <w:shd w:val="clear" w:color="auto" w:fill="FFFFFF"/>
        </w:rPr>
        <w:t xml:space="preserve">ия и традиционного образа жизни </w:t>
      </w:r>
      <w:r w:rsidR="00273818" w:rsidRPr="00405D8A">
        <w:rPr>
          <w:color w:val="22252D"/>
          <w:shd w:val="clear" w:color="auto" w:fill="FFFFFF"/>
        </w:rPr>
        <w:t>коренных северян, сохранения их самобытной культуры, языка и традиций является одним из приоритетов региональной политики, важнейшим условием эффективного и гармоничного развития арктического региона.</w:t>
      </w:r>
      <w:bookmarkStart w:id="0" w:name="_GoBack"/>
      <w:bookmarkEnd w:id="0"/>
      <w:r w:rsidR="00273818" w:rsidRPr="00405D8A">
        <w:rPr>
          <w:color w:val="22252D"/>
          <w:shd w:val="clear" w:color="auto" w:fill="FFFFFF"/>
        </w:rPr>
        <w:t xml:space="preserve"> В нашей школе не первый год реализуется программа «Моя малая Родина», создан и действует школьный музей «Культура и быт лесных ненцев». Все это позволяет активно использовать региональный компонент в образовательном процессе и в воспитательной работе. </w:t>
      </w:r>
      <w:r w:rsidR="000F10C3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00877E8" wp14:editId="6FECEA47">
                <wp:simplePos x="0" y="0"/>
                <wp:positionH relativeFrom="column">
                  <wp:posOffset>-110490</wp:posOffset>
                </wp:positionH>
                <wp:positionV relativeFrom="paragraph">
                  <wp:posOffset>371475</wp:posOffset>
                </wp:positionV>
                <wp:extent cx="95250" cy="178435"/>
                <wp:effectExtent l="0" t="0" r="0" b="0"/>
                <wp:wrapTight wrapText="bothSides">
                  <wp:wrapPolygon edited="0">
                    <wp:start x="0" y="0"/>
                    <wp:lineTo x="0" y="18448"/>
                    <wp:lineTo x="17280" y="18448"/>
                    <wp:lineTo x="17280" y="0"/>
                    <wp:lineTo x="0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178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F10C3" w:rsidRPr="006B4B59" w:rsidRDefault="000F10C3" w:rsidP="000F10C3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2252D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877E8" id="Надпись 18" o:spid="_x0000_s1029" type="#_x0000_t202" style="position:absolute;left:0;text-align:left;margin-left:-8.7pt;margin-top:29.25pt;width:7.5pt;height:14.0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" stroked="f">
                <v:textbox inset="0,0,0,0">
                  <w:txbxContent>
                    <w:p w:rsidR="000F10C3" w:rsidRPr="006B4B59" w:rsidRDefault="000F10C3" w:rsidP="000F10C3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noProof/>
                          <w:color w:val="22252D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3818" w:rsidRPr="00405D8A">
        <w:rPr>
          <w:color w:val="22252D"/>
          <w:shd w:val="clear" w:color="auto" w:fill="FFFFFF"/>
        </w:rPr>
        <w:t xml:space="preserve">округа. К 10 </w:t>
      </w:r>
      <w:r w:rsidR="00273818" w:rsidRPr="00405D8A">
        <w:rPr>
          <w:color w:val="22252D"/>
          <w:shd w:val="clear" w:color="auto" w:fill="FFFFFF"/>
        </w:rPr>
        <w:lastRenderedPageBreak/>
        <w:t xml:space="preserve">декабря 2015 года планировалось сделать 85 добрых дел совместно со студентами и ветеранами ЯНАО. Навстречу 85-ой годовщине со дня </w:t>
      </w:r>
      <w:r w:rsidR="00273818">
        <w:rPr>
          <w:color w:val="22252D"/>
          <w:shd w:val="clear" w:color="auto" w:fill="FFFFFF"/>
        </w:rPr>
        <w:t xml:space="preserve">образовании автономного округа </w:t>
      </w:r>
      <w:r w:rsidR="00273818" w:rsidRPr="00405D8A">
        <w:rPr>
          <w:color w:val="22252D"/>
          <w:shd w:val="clear" w:color="auto" w:fill="FFFFFF"/>
        </w:rPr>
        <w:t>был разработан и реализован социальный проект «Северный путь», с помощью которого коллектив МБУ ДО «ДШИ №2» г. Губкинский пополнил копилку «Добрых дел» жителей округа!</w:t>
      </w:r>
    </w:p>
    <w:p w:rsidR="008553CF" w:rsidRDefault="008553CF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8553CF" w:rsidRDefault="00273818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>
        <w:rPr>
          <w:rStyle w:val="a5"/>
          <w:b/>
          <w:bCs/>
          <w:color w:val="912EDC"/>
        </w:rPr>
        <w:t>Целевая аудитория проекта</w:t>
      </w:r>
    </w:p>
    <w:p w:rsidR="000F10C3" w:rsidRPr="008553CF" w:rsidRDefault="00273818" w:rsidP="008553CF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  <w:r w:rsidRPr="00405D8A">
        <w:rPr>
          <w:color w:val="22252D"/>
          <w:shd w:val="clear" w:color="auto" w:fill="FFFFFF"/>
        </w:rPr>
        <w:t xml:space="preserve">Воспитанники 7 детских садов, 3 основных и 4 средних школы, ГДК «Олимп», КСК «Нефтяник», молодёжного центра «Факел», централизованной библиотечной системы (ЦБС), двух школ искусств (ГДШИ, ГДШИ №2), Центра досуга детей и молодежи «Современник», Межшкольного учебного комбината, филиала УдГУ в г. Губкинский, филиала ГБОУ СПО ЯНАО «Муравленковский многопрофильный колледж» в городе </w:t>
      </w:r>
      <w:r w:rsidR="00B17EA6">
        <w:rPr>
          <w:color w:val="22252D"/>
          <w:shd w:val="clear" w:color="auto" w:fill="FFFFFF"/>
        </w:rPr>
        <w:t>Губкинский (около 300 человек).</w:t>
      </w:r>
    </w:p>
    <w:p w:rsidR="00C14188" w:rsidRPr="00C14188" w:rsidRDefault="00C14188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i w:val="0"/>
          <w:iCs w:val="0"/>
          <w:color w:val="22252D"/>
          <w:shd w:val="clear" w:color="auto" w:fill="FFFFFF"/>
        </w:rPr>
      </w:pPr>
    </w:p>
    <w:p w:rsidR="00163996" w:rsidRDefault="004E6EC0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>
        <w:rPr>
          <w:noProof/>
          <w:color w:val="22252D"/>
          <w:shd w:val="clear" w:color="auto" w:fill="FFFFFF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161925</wp:posOffset>
            </wp:positionV>
            <wp:extent cx="2627630" cy="3919855"/>
            <wp:effectExtent l="0" t="0" r="1270" b="4445"/>
            <wp:wrapTight wrapText="bothSides">
              <wp:wrapPolygon edited="0">
                <wp:start x="0" y="0"/>
                <wp:lineTo x="0" y="21520"/>
                <wp:lineTo x="21454" y="21520"/>
                <wp:lineTo x="21454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22">
        <w:rPr>
          <w:rStyle w:val="a5"/>
          <w:b/>
          <w:bCs/>
          <w:color w:val="912EDC"/>
        </w:rPr>
        <w:t>Механизм реализации проекта</w:t>
      </w:r>
    </w:p>
    <w:p w:rsidR="004E3322" w:rsidRPr="00405D8A" w:rsidRDefault="004E3322" w:rsidP="000F10C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 w:rsidRPr="00405D8A">
        <w:rPr>
          <w:color w:val="22252D"/>
          <w:shd w:val="clear" w:color="auto" w:fill="FFFFFF"/>
        </w:rPr>
        <w:t>1. Создание</w:t>
      </w:r>
      <w:r>
        <w:rPr>
          <w:color w:val="22252D"/>
          <w:shd w:val="clear" w:color="auto" w:fill="FFFFFF"/>
        </w:rPr>
        <w:t xml:space="preserve"> инициативной творческой группы;</w:t>
      </w:r>
    </w:p>
    <w:p w:rsidR="00C54180" w:rsidRDefault="004E3322" w:rsidP="00C54180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 w:rsidRPr="00405D8A">
        <w:rPr>
          <w:color w:val="22252D"/>
          <w:shd w:val="clear" w:color="auto" w:fill="FFFFFF"/>
        </w:rPr>
        <w:t>2. Создание правового поля для реализации проекта «Северный путь»;</w:t>
      </w:r>
    </w:p>
    <w:p w:rsidR="004E3322" w:rsidRPr="00405D8A" w:rsidRDefault="00C54180" w:rsidP="00C54180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>
        <w:rPr>
          <w:color w:val="22252D"/>
          <w:shd w:val="clear" w:color="auto" w:fill="FFFFFF"/>
        </w:rPr>
        <w:t xml:space="preserve">3. </w:t>
      </w:r>
      <w:r w:rsidR="004E3322" w:rsidRPr="00405D8A">
        <w:rPr>
          <w:color w:val="22252D"/>
          <w:shd w:val="clear" w:color="auto" w:fill="FFFFFF"/>
        </w:rPr>
        <w:t>Заключение предварительных дого</w:t>
      </w:r>
      <w:r w:rsidR="00C14188">
        <w:rPr>
          <w:color w:val="22252D"/>
          <w:shd w:val="clear" w:color="auto" w:fill="FFFFFF"/>
        </w:rPr>
        <w:t xml:space="preserve">воров с заинтересованными в </w:t>
      </w:r>
      <w:r w:rsidR="004E3322" w:rsidRPr="00405D8A">
        <w:rPr>
          <w:color w:val="22252D"/>
          <w:shd w:val="clear" w:color="auto" w:fill="FFFFFF"/>
        </w:rPr>
        <w:t xml:space="preserve">реализации проекта </w:t>
      </w:r>
      <w:r w:rsidR="00C14188">
        <w:rPr>
          <w:color w:val="22252D"/>
          <w:shd w:val="clear" w:color="auto" w:fill="FFFFFF"/>
        </w:rPr>
        <w:t xml:space="preserve">  </w:t>
      </w:r>
      <w:r w:rsidR="004E3322" w:rsidRPr="00405D8A">
        <w:rPr>
          <w:color w:val="22252D"/>
          <w:shd w:val="clear" w:color="auto" w:fill="FFFFFF"/>
        </w:rPr>
        <w:t>юридическими и физическими лицами, привлечение спонсоров;</w:t>
      </w:r>
    </w:p>
    <w:p w:rsidR="004E3322" w:rsidRPr="00405D8A" w:rsidRDefault="004E3322" w:rsidP="00C1418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52D"/>
          <w:shd w:val="clear" w:color="auto" w:fill="FFFFFF"/>
        </w:rPr>
      </w:pPr>
      <w:r w:rsidRPr="00405D8A">
        <w:rPr>
          <w:color w:val="22252D"/>
          <w:shd w:val="clear" w:color="auto" w:fill="FFFFFF"/>
        </w:rPr>
        <w:t>4. Проведение городского конкурса «Северный путь», тематических коллективных экскурсий;</w:t>
      </w:r>
    </w:p>
    <w:p w:rsidR="00C14188" w:rsidRDefault="004E3322" w:rsidP="008553CF">
      <w:pPr>
        <w:pStyle w:val="a3"/>
        <w:shd w:val="clear" w:color="auto" w:fill="FFFFFF"/>
        <w:spacing w:before="0" w:beforeAutospacing="0" w:after="0" w:afterAutospacing="0"/>
        <w:ind w:left="284" w:hanging="284"/>
        <w:contextualSpacing/>
        <w:jc w:val="both"/>
        <w:rPr>
          <w:color w:val="22252D"/>
          <w:shd w:val="clear" w:color="auto" w:fill="FFFFFF"/>
        </w:rPr>
      </w:pPr>
      <w:r w:rsidRPr="00405D8A">
        <w:rPr>
          <w:color w:val="22252D"/>
          <w:shd w:val="clear" w:color="auto" w:fill="FFFFFF"/>
        </w:rPr>
        <w:t>5. Церемония награждения участников и победителей городского конкурса «Северный путь».</w:t>
      </w:r>
    </w:p>
    <w:p w:rsidR="004E6EC0" w:rsidRPr="008553CF" w:rsidRDefault="004E6EC0" w:rsidP="008553CF">
      <w:pPr>
        <w:pStyle w:val="a3"/>
        <w:shd w:val="clear" w:color="auto" w:fill="FFFFFF"/>
        <w:spacing w:before="0" w:beforeAutospacing="0" w:after="0" w:afterAutospacing="0"/>
        <w:ind w:left="284" w:hanging="284"/>
        <w:contextualSpacing/>
        <w:jc w:val="both"/>
        <w:rPr>
          <w:rStyle w:val="a5"/>
          <w:i w:val="0"/>
          <w:iCs w:val="0"/>
          <w:color w:val="22252D"/>
          <w:shd w:val="clear" w:color="auto" w:fill="FFFFFF"/>
        </w:rPr>
      </w:pPr>
    </w:p>
    <w:p w:rsidR="004E6EC0" w:rsidRDefault="004E3322" w:rsidP="004E6EC0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center"/>
        <w:rPr>
          <w:b/>
          <w:bCs/>
          <w:i/>
          <w:iCs/>
          <w:color w:val="912EDC"/>
        </w:rPr>
      </w:pPr>
      <w:r>
        <w:rPr>
          <w:rStyle w:val="a5"/>
          <w:b/>
          <w:bCs/>
          <w:color w:val="912EDC"/>
        </w:rPr>
        <w:t>Этапы реализации проекта и план работы</w:t>
      </w:r>
    </w:p>
    <w:p w:rsidR="004E3322" w:rsidRPr="004E6EC0" w:rsidRDefault="004E6EC0" w:rsidP="004E6EC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0" w:lineRule="atLeast"/>
        <w:ind w:left="425" w:hanging="426"/>
        <w:contextualSpacing/>
        <w:rPr>
          <w:b/>
          <w:bCs/>
          <w:i/>
          <w:iCs/>
          <w:color w:val="912EDC"/>
        </w:rPr>
      </w:pPr>
      <w:r w:rsidRPr="00405D8A">
        <w:rPr>
          <w:color w:val="22252D"/>
          <w:shd w:val="clear" w:color="auto" w:fill="FFFFFF"/>
        </w:rPr>
        <w:t xml:space="preserve"> Организационный этап </w:t>
      </w:r>
      <w:r w:rsidR="004E3322" w:rsidRPr="004E6EC0">
        <w:rPr>
          <w:color w:val="22252D"/>
          <w:shd w:val="clear" w:color="auto" w:fill="FFFFFF"/>
        </w:rPr>
        <w:t>(информирование потенциальных участников о проведении городского конкурса «Северный путь» в СМИ, ознакомление потенциальных участников с положением конкурса);</w:t>
      </w:r>
    </w:p>
    <w:p w:rsidR="000C70E0" w:rsidRDefault="000C70E0" w:rsidP="000C70E0">
      <w:pPr>
        <w:pStyle w:val="a3"/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tLeast"/>
        <w:ind w:left="426" w:hanging="426"/>
        <w:contextualSpacing/>
        <w:jc w:val="both"/>
        <w:rPr>
          <w:color w:val="22252D"/>
          <w:shd w:val="clear" w:color="auto" w:fill="FFFFFF"/>
        </w:rPr>
      </w:pPr>
      <w:r w:rsidRPr="004E3322">
        <w:rPr>
          <w:color w:val="22252D"/>
          <w:shd w:val="clear" w:color="auto" w:fill="FFFFFF"/>
        </w:rPr>
        <w:t>Взаимодействие с компетентными специалистами, привлечение независимых экспертов</w:t>
      </w:r>
      <w:r>
        <w:rPr>
          <w:color w:val="22252D"/>
          <w:shd w:val="clear" w:color="auto" w:fill="FFFFFF"/>
        </w:rPr>
        <w:t xml:space="preserve"> </w:t>
      </w:r>
      <w:r w:rsidRPr="004E3322">
        <w:rPr>
          <w:color w:val="22252D"/>
          <w:shd w:val="clear" w:color="auto" w:fill="FFFFFF"/>
        </w:rPr>
        <w:t>для работы в составе жюри конкурса;</w:t>
      </w:r>
    </w:p>
    <w:p w:rsidR="000C70E0" w:rsidRPr="000C70E0" w:rsidRDefault="004E6EC0" w:rsidP="000C70E0">
      <w:pPr>
        <w:pStyle w:val="a3"/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tLeast"/>
        <w:ind w:left="426" w:hanging="426"/>
        <w:contextualSpacing/>
        <w:jc w:val="both"/>
        <w:rPr>
          <w:color w:val="22252D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71E209D" wp14:editId="19D60AD8">
                <wp:simplePos x="0" y="0"/>
                <wp:positionH relativeFrom="column">
                  <wp:posOffset>3794760</wp:posOffset>
                </wp:positionH>
                <wp:positionV relativeFrom="paragraph">
                  <wp:posOffset>276860</wp:posOffset>
                </wp:positionV>
                <wp:extent cx="2456180" cy="333375"/>
                <wp:effectExtent l="0" t="0" r="1270" b="9525"/>
                <wp:wrapTight wrapText="bothSides">
                  <wp:wrapPolygon edited="0">
                    <wp:start x="0" y="0"/>
                    <wp:lineTo x="0" y="20983"/>
                    <wp:lineTo x="21444" y="20983"/>
                    <wp:lineTo x="21444" y="0"/>
                    <wp:lineTo x="0" y="0"/>
                  </wp:wrapPolygon>
                </wp:wrapTight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E6EC0" w:rsidRPr="00B558DE" w:rsidRDefault="004E6EC0" w:rsidP="005B7DCE">
                            <w:pPr>
                              <w:pStyle w:val="ac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2252D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. Натюрморт «Северные мотивы»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209D" id="Надпись 38" o:spid="_x0000_s1030" type="#_x0000_t202" style="position:absolute;left:0;text-align:left;margin-left:298.8pt;margin-top:21.8pt;width:193.4pt;height:26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" stroked="f">
                <v:textbox inset="0,0,0,0">
                  <w:txbxContent>
                    <w:p w:rsidR="004E6EC0" w:rsidRPr="00B558DE" w:rsidRDefault="004E6EC0" w:rsidP="005B7DCE">
                      <w:pPr>
                        <w:pStyle w:val="ac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22252D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>. Натюрморт «Северные мотивы»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70E0" w:rsidRPr="000C70E0">
        <w:rPr>
          <w:color w:val="22252D"/>
          <w:shd w:val="clear" w:color="auto" w:fill="FFFFFF"/>
        </w:rPr>
        <w:t>Выпуск типографской продукции, сопровождающей проект;</w:t>
      </w:r>
    </w:p>
    <w:p w:rsidR="000C70E0" w:rsidRDefault="000C70E0" w:rsidP="000C70E0">
      <w:pPr>
        <w:pStyle w:val="a3"/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tLeast"/>
        <w:ind w:left="426" w:hanging="426"/>
        <w:contextualSpacing/>
        <w:jc w:val="both"/>
        <w:rPr>
          <w:color w:val="22252D"/>
          <w:shd w:val="clear" w:color="auto" w:fill="FFFFFF"/>
        </w:rPr>
      </w:pPr>
      <w:r w:rsidRPr="004E3322">
        <w:rPr>
          <w:color w:val="22252D"/>
          <w:shd w:val="clear" w:color="auto" w:fill="FFFFFF"/>
        </w:rPr>
        <w:t>Монтаж экспозиции, этикетаж;</w:t>
      </w:r>
    </w:p>
    <w:p w:rsidR="000C70E0" w:rsidRDefault="000C70E0" w:rsidP="000C70E0">
      <w:pPr>
        <w:pStyle w:val="a3"/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tLeast"/>
        <w:ind w:left="426" w:hanging="426"/>
        <w:contextualSpacing/>
        <w:jc w:val="both"/>
        <w:rPr>
          <w:color w:val="22252D"/>
          <w:shd w:val="clear" w:color="auto" w:fill="FFFFFF"/>
        </w:rPr>
      </w:pPr>
      <w:r w:rsidRPr="004E3322">
        <w:rPr>
          <w:color w:val="22252D"/>
          <w:shd w:val="clear" w:color="auto" w:fill="FFFFFF"/>
        </w:rPr>
        <w:t>Работа жюри конкурса, подведение итогов конкурса «Северный путь»;</w:t>
      </w:r>
    </w:p>
    <w:p w:rsidR="000C70E0" w:rsidRDefault="000C70E0" w:rsidP="000C70E0">
      <w:pPr>
        <w:pStyle w:val="a3"/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tLeast"/>
        <w:ind w:left="426" w:hanging="426"/>
        <w:contextualSpacing/>
        <w:jc w:val="both"/>
        <w:rPr>
          <w:color w:val="22252D"/>
          <w:shd w:val="clear" w:color="auto" w:fill="FFFFFF"/>
        </w:rPr>
      </w:pPr>
      <w:r w:rsidRPr="004E3322">
        <w:rPr>
          <w:color w:val="22252D"/>
          <w:shd w:val="clear" w:color="auto" w:fill="FFFFFF"/>
        </w:rPr>
        <w:t>Открытие выставки в выставочном зале МБУ ДО ДШИ №2.</w:t>
      </w:r>
    </w:p>
    <w:p w:rsidR="000C70E0" w:rsidRDefault="000C70E0" w:rsidP="000C70E0">
      <w:pPr>
        <w:pStyle w:val="a3"/>
        <w:shd w:val="clear" w:color="auto" w:fill="FFFFFF"/>
        <w:tabs>
          <w:tab w:val="left" w:pos="142"/>
        </w:tabs>
        <w:spacing w:after="0" w:line="240" w:lineRule="atLeast"/>
        <w:contextualSpacing/>
        <w:jc w:val="both"/>
        <w:rPr>
          <w:rStyle w:val="a5"/>
          <w:b/>
          <w:bCs/>
          <w:color w:val="912EDC"/>
        </w:rPr>
      </w:pPr>
    </w:p>
    <w:p w:rsidR="00163996" w:rsidRPr="004E6EC0" w:rsidRDefault="00273818" w:rsidP="004E6EC0">
      <w:pPr>
        <w:pStyle w:val="a3"/>
        <w:shd w:val="clear" w:color="auto" w:fill="FFFFFF"/>
        <w:tabs>
          <w:tab w:val="left" w:pos="142"/>
        </w:tabs>
        <w:spacing w:after="0" w:line="240" w:lineRule="atLeast"/>
        <w:contextualSpacing/>
        <w:jc w:val="center"/>
        <w:rPr>
          <w:rStyle w:val="a5"/>
          <w:i w:val="0"/>
          <w:iCs w:val="0"/>
          <w:color w:val="22252D"/>
          <w:shd w:val="clear" w:color="auto" w:fill="FFFFFF"/>
        </w:rPr>
      </w:pPr>
      <w:r>
        <w:rPr>
          <w:rStyle w:val="a5"/>
          <w:b/>
          <w:bCs/>
          <w:color w:val="912EDC"/>
        </w:rPr>
        <w:t>Д</w:t>
      </w:r>
      <w:r w:rsidR="00A90366" w:rsidRPr="00424477">
        <w:rPr>
          <w:rStyle w:val="a5"/>
          <w:b/>
          <w:bCs/>
          <w:color w:val="912EDC"/>
        </w:rPr>
        <w:t>остигнутый результат</w:t>
      </w:r>
    </w:p>
    <w:p w:rsidR="006D0B3D" w:rsidRPr="00424477" w:rsidRDefault="00A90366" w:rsidP="000F10C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contextualSpacing/>
        <w:jc w:val="both"/>
        <w:rPr>
          <w:color w:val="22252D"/>
        </w:rPr>
      </w:pPr>
      <w:r w:rsidRPr="00424477">
        <w:rPr>
          <w:color w:val="22252D"/>
        </w:rPr>
        <w:t>Организация и проведение городского конкурса изобразительного искусства и декоративно – прикладного творчества для воспитанников детских садов, учащихся образовательных школ и учреждений дополнительного образования детей и досуговых учреждений «Северный путь»</w:t>
      </w:r>
      <w:r w:rsidR="00370E6B" w:rsidRPr="00424477">
        <w:rPr>
          <w:color w:val="22252D"/>
        </w:rPr>
        <w:t>, 2015 год</w:t>
      </w:r>
      <w:r w:rsidRPr="00424477">
        <w:rPr>
          <w:color w:val="22252D"/>
        </w:rPr>
        <w:t>;</w:t>
      </w:r>
    </w:p>
    <w:p w:rsidR="006D0B3D" w:rsidRPr="00424477" w:rsidRDefault="000C70E0" w:rsidP="000F10C3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 w:rsidRPr="001A02F1">
        <w:rPr>
          <w:rStyle w:val="a5"/>
          <w:bCs/>
          <w:noProof/>
          <w:color w:val="912EDC"/>
        </w:rPr>
        <w:lastRenderedPageBreak/>
        <w:drawing>
          <wp:anchor distT="0" distB="0" distL="114300" distR="114300" simplePos="0" relativeHeight="251715584" behindDoc="1" locked="0" layoutInCell="1" allowOverlap="1" wp14:anchorId="1D8AF16E" wp14:editId="765CD1B7">
            <wp:simplePos x="0" y="0"/>
            <wp:positionH relativeFrom="column">
              <wp:posOffset>3575685</wp:posOffset>
            </wp:positionH>
            <wp:positionV relativeFrom="paragraph">
              <wp:posOffset>171450</wp:posOffset>
            </wp:positionV>
            <wp:extent cx="2524125" cy="3343910"/>
            <wp:effectExtent l="171450" t="171450" r="180975" b="199390"/>
            <wp:wrapTight wrapText="bothSides">
              <wp:wrapPolygon edited="0">
                <wp:start x="-1304" y="-1107"/>
                <wp:lineTo x="-1467" y="21411"/>
                <wp:lineTo x="-815" y="22765"/>
                <wp:lineTo x="22497" y="22765"/>
                <wp:lineTo x="22986" y="20919"/>
                <wp:lineTo x="22986" y="-1107"/>
                <wp:lineTo x="-1304" y="-1107"/>
              </wp:wrapPolygon>
            </wp:wrapTight>
            <wp:docPr id="8" name="Рисунок 8" descr="M:\Метод работа\МАН\Образовательный потенциал России 2021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Метод работа\МАН\Образовательный потенциал России 2021\Scan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0" t="2214" r="2500" b="9795"/>
                    <a:stretch/>
                  </pic:blipFill>
                  <pic:spPr bwMode="auto">
                    <a:xfrm>
                      <a:off x="0" y="0"/>
                      <a:ext cx="2524125" cy="3343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3D" w:rsidRPr="00424477">
        <w:rPr>
          <w:color w:val="22252D"/>
        </w:rPr>
        <w:t>Открытие выставки детских творческих работ изобразительного искусства и декоративно – прикладного творчества «Северный путь» в выставочном зале МБУ ДО ДШИ №2;</w:t>
      </w:r>
    </w:p>
    <w:p w:rsidR="006D0B3D" w:rsidRPr="00424477" w:rsidRDefault="006D0B3D" w:rsidP="000F10C3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 w:rsidRPr="00424477">
        <w:rPr>
          <w:color w:val="22252D"/>
        </w:rPr>
        <w:t xml:space="preserve">Организация и проведение тематических мероприятий и встреч с ветеранами ЯНАО; </w:t>
      </w:r>
    </w:p>
    <w:p w:rsidR="00FB6419" w:rsidRPr="00424477" w:rsidRDefault="006D0B3D" w:rsidP="000F10C3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 w:rsidRPr="00424477">
        <w:rPr>
          <w:color w:val="22252D"/>
        </w:rPr>
        <w:t>Организация и проведение в школьном музее «Культура и быт лесных ненцев» тематических экскурсий, обзорных лекций, мастер-классов;</w:t>
      </w:r>
    </w:p>
    <w:p w:rsidR="00A90366" w:rsidRPr="00424477" w:rsidRDefault="00A90366" w:rsidP="000F10C3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 w:rsidRPr="00424477">
        <w:rPr>
          <w:color w:val="22252D"/>
        </w:rPr>
        <w:t>Выпуск серии публикаций об участниках и победителях городского конкурса «Северный путь» в СМИ</w:t>
      </w:r>
      <w:r w:rsidR="00370E6B" w:rsidRPr="00424477">
        <w:rPr>
          <w:color w:val="22252D"/>
        </w:rPr>
        <w:t>, 2015 год</w:t>
      </w:r>
      <w:r w:rsidRPr="00424477">
        <w:rPr>
          <w:color w:val="22252D"/>
        </w:rPr>
        <w:t>;</w:t>
      </w:r>
    </w:p>
    <w:p w:rsidR="004E3322" w:rsidRDefault="004E3322" w:rsidP="000F10C3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>
        <w:rPr>
          <w:color w:val="22252D"/>
        </w:rPr>
        <w:t>Дизайн и монтаж</w:t>
      </w:r>
      <w:r w:rsidR="00A90366" w:rsidRPr="00424477">
        <w:rPr>
          <w:color w:val="22252D"/>
        </w:rPr>
        <w:t xml:space="preserve"> каталога городского конкурса «Северный путь» с детскими творческими работами, сюжеты которых раскрывают культуру и быт коренных народов Севера</w:t>
      </w:r>
      <w:r w:rsidR="00370E6B" w:rsidRPr="00424477">
        <w:rPr>
          <w:color w:val="22252D"/>
        </w:rPr>
        <w:t>, 2015 год</w:t>
      </w:r>
      <w:r w:rsidR="00A90366" w:rsidRPr="00424477">
        <w:rPr>
          <w:color w:val="22252D"/>
        </w:rPr>
        <w:t>;</w:t>
      </w:r>
    </w:p>
    <w:p w:rsidR="004E3322" w:rsidRPr="004E3322" w:rsidRDefault="004E3322" w:rsidP="000F10C3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 w:rsidRPr="004E3322">
        <w:rPr>
          <w:color w:val="22252D"/>
          <w:shd w:val="clear" w:color="auto" w:fill="FFFFFF"/>
        </w:rPr>
        <w:t>Выпуск 30 благодарственных писем, 120 дипломов, 100 буклетов, 100 к</w:t>
      </w:r>
      <w:r w:rsidR="006E0CB3">
        <w:rPr>
          <w:color w:val="22252D"/>
          <w:shd w:val="clear" w:color="auto" w:fill="FFFFFF"/>
        </w:rPr>
        <w:t xml:space="preserve">аталогов участникам и спонсорам </w:t>
      </w:r>
      <w:r w:rsidRPr="004E3322">
        <w:rPr>
          <w:color w:val="22252D"/>
          <w:shd w:val="clear" w:color="auto" w:fill="FFFFFF"/>
        </w:rPr>
        <w:t>проекта на средства Гранта;</w:t>
      </w:r>
    </w:p>
    <w:p w:rsidR="00FB6419" w:rsidRPr="004E6EC0" w:rsidRDefault="000C70E0" w:rsidP="004E6EC0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85FAABC" wp14:editId="1925BE66">
                <wp:simplePos x="0" y="0"/>
                <wp:positionH relativeFrom="column">
                  <wp:posOffset>3670935</wp:posOffset>
                </wp:positionH>
                <wp:positionV relativeFrom="paragraph">
                  <wp:posOffset>38100</wp:posOffset>
                </wp:positionV>
                <wp:extent cx="2524125" cy="314325"/>
                <wp:effectExtent l="0" t="0" r="9525" b="9525"/>
                <wp:wrapTight wrapText="bothSides">
                  <wp:wrapPolygon edited="0">
                    <wp:start x="0" y="0"/>
                    <wp:lineTo x="0" y="20945"/>
                    <wp:lineTo x="21518" y="20945"/>
                    <wp:lineTo x="21518" y="0"/>
                    <wp:lineTo x="0" y="0"/>
                  </wp:wrapPolygon>
                </wp:wrapTight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6AB0" w:rsidRPr="000E5158" w:rsidRDefault="00306AB0" w:rsidP="005B7DCE">
                            <w:pPr>
                              <w:pStyle w:val="ac"/>
                              <w:jc w:val="right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912EDC"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915D5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. Страница каталога творческих работ </w:t>
                            </w:r>
                            <w:r w:rsidR="000C70E0">
                              <w:t>«</w:t>
                            </w:r>
                            <w:r>
                              <w:t>Северный путь»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AABC" id="Надпись 46" o:spid="_x0000_s1031" type="#_x0000_t202" style="position:absolute;left:0;text-align:left;margin-left:289.05pt;margin-top:3pt;width:198.75pt;height:24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" stroked="f">
                <v:textbox inset="0,0,0,0">
                  <w:txbxContent>
                    <w:p w:rsidR="00306AB0" w:rsidRPr="000E5158" w:rsidRDefault="00306AB0" w:rsidP="005B7DCE">
                      <w:pPr>
                        <w:pStyle w:val="ac"/>
                        <w:jc w:val="right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912EDC"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3915D5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. Страница каталога творческих работ </w:t>
                      </w:r>
                      <w:r w:rsidR="000C70E0">
                        <w:t>«</w:t>
                      </w:r>
                      <w:r>
                        <w:t>Северный путь»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6419" w:rsidRPr="004E3322">
        <w:rPr>
          <w:color w:val="22252D"/>
        </w:rPr>
        <w:t xml:space="preserve">Направление работ победителей конкурса «Северный путь» для участия в </w:t>
      </w:r>
      <w:r w:rsidR="00FB6419" w:rsidRPr="004E6EC0">
        <w:rPr>
          <w:color w:val="22252D"/>
        </w:rPr>
        <w:t>Открытом окружном конкурсе творческих работ «Музей и время» (г. Салехард), в I окружном интернет-конкурсе юных художников Ямала «Мой дом-Ямал» (г. Москва), в Районном интернет-конкурсе декоративно-прикладного искусства «Хранители традиций» (г. Тарко-Сале), 2015 – 2016 годы;</w:t>
      </w:r>
    </w:p>
    <w:p w:rsidR="000C70E0" w:rsidRDefault="00FB6419" w:rsidP="000C70E0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 w:rsidRPr="00424477">
        <w:rPr>
          <w:color w:val="22252D"/>
        </w:rPr>
        <w:t xml:space="preserve">Участие в </w:t>
      </w:r>
      <w:r w:rsidR="00370E6B" w:rsidRPr="00424477">
        <w:rPr>
          <w:color w:val="22252D"/>
          <w:lang w:val="en-US"/>
        </w:rPr>
        <w:t>VIII</w:t>
      </w:r>
      <w:r w:rsidR="00370E6B" w:rsidRPr="00424477">
        <w:rPr>
          <w:color w:val="22252D"/>
        </w:rPr>
        <w:t xml:space="preserve"> </w:t>
      </w:r>
      <w:r w:rsidRPr="00424477">
        <w:rPr>
          <w:color w:val="22252D"/>
        </w:rPr>
        <w:t>Международном конкурсе</w:t>
      </w:r>
      <w:r w:rsidR="00370E6B" w:rsidRPr="00424477">
        <w:rPr>
          <w:color w:val="22252D"/>
        </w:rPr>
        <w:t xml:space="preserve"> проектов педагогов-художников (номинация «Реализованные проекты») в рамках работы </w:t>
      </w:r>
      <w:r w:rsidR="00370E6B" w:rsidRPr="00424477">
        <w:rPr>
          <w:color w:val="22252D"/>
          <w:lang w:val="en-US"/>
        </w:rPr>
        <w:t>XXVII</w:t>
      </w:r>
      <w:r w:rsidR="00370E6B" w:rsidRPr="00424477">
        <w:rPr>
          <w:color w:val="22252D"/>
        </w:rPr>
        <w:t xml:space="preserve"> </w:t>
      </w:r>
      <w:r w:rsidR="006D49C2" w:rsidRPr="00424477">
        <w:rPr>
          <w:color w:val="22252D"/>
        </w:rPr>
        <w:t xml:space="preserve">Мастерской Б.М. Неменского и </w:t>
      </w:r>
      <w:r w:rsidR="00370E6B" w:rsidRPr="00424477">
        <w:rPr>
          <w:color w:val="22252D"/>
        </w:rPr>
        <w:t>Научно-практической конференции «Место и роль художественного образования в новой системе воспитания и социализации»,</w:t>
      </w:r>
      <w:r w:rsidRPr="00424477">
        <w:rPr>
          <w:color w:val="22252D"/>
        </w:rPr>
        <w:t xml:space="preserve"> г. Москва, 2020 год, дипломы докладчиков - </w:t>
      </w:r>
      <w:r w:rsidRPr="00424477">
        <w:rPr>
          <w:color w:val="22252D"/>
          <w:shd w:val="clear" w:color="auto" w:fill="FFFFFF"/>
        </w:rPr>
        <w:t>Гончарова Елена Михайловна</w:t>
      </w:r>
      <w:r w:rsidRPr="00424477">
        <w:rPr>
          <w:color w:val="22252D"/>
        </w:rPr>
        <w:t xml:space="preserve"> и Хуснутдинова Тамара Николаевна</w:t>
      </w:r>
      <w:r w:rsidR="004E3322">
        <w:rPr>
          <w:color w:val="22252D"/>
        </w:rPr>
        <w:t>;</w:t>
      </w:r>
    </w:p>
    <w:p w:rsidR="00396762" w:rsidRPr="000C70E0" w:rsidRDefault="004E3322" w:rsidP="000C70E0">
      <w:pPr>
        <w:pStyle w:val="a3"/>
        <w:numPr>
          <w:ilvl w:val="0"/>
          <w:numId w:val="5"/>
        </w:numPr>
        <w:shd w:val="clear" w:color="auto" w:fill="FFFFFF"/>
        <w:ind w:left="284" w:hanging="284"/>
        <w:jc w:val="both"/>
        <w:rPr>
          <w:color w:val="22252D"/>
        </w:rPr>
      </w:pPr>
      <w:r w:rsidRPr="000C70E0">
        <w:rPr>
          <w:color w:val="22252D"/>
          <w:shd w:val="clear" w:color="auto" w:fill="FFFFFF"/>
        </w:rPr>
        <w:t>Повышен</w:t>
      </w:r>
      <w:r w:rsidR="00163996" w:rsidRPr="000C70E0">
        <w:rPr>
          <w:color w:val="22252D"/>
          <w:shd w:val="clear" w:color="auto" w:fill="FFFFFF"/>
        </w:rPr>
        <w:t xml:space="preserve">ие мотивации участия учащихся и </w:t>
      </w:r>
      <w:r w:rsidRPr="000C70E0">
        <w:rPr>
          <w:color w:val="22252D"/>
          <w:shd w:val="clear" w:color="auto" w:fill="FFFFFF"/>
        </w:rPr>
        <w:t>преподавателей школы в прое</w:t>
      </w:r>
      <w:r w:rsidR="00396762" w:rsidRPr="000C70E0">
        <w:rPr>
          <w:color w:val="22252D"/>
          <w:shd w:val="clear" w:color="auto" w:fill="FFFFFF"/>
        </w:rPr>
        <w:t>ктной и творческой деятельности.</w:t>
      </w:r>
    </w:p>
    <w:p w:rsidR="00B17EA6" w:rsidRDefault="003915D5" w:rsidP="00B17EA6">
      <w:pPr>
        <w:pStyle w:val="a3"/>
        <w:shd w:val="clear" w:color="auto" w:fill="FFFFFF"/>
        <w:jc w:val="both"/>
        <w:rPr>
          <w:color w:val="22252D"/>
          <w:shd w:val="clear" w:color="auto" w:fill="FFFFFF"/>
        </w:rPr>
      </w:pPr>
      <w:r w:rsidRPr="000C70E0">
        <w:rPr>
          <w:noProof/>
          <w:color w:val="22252D"/>
          <w:shd w:val="clear" w:color="auto" w:fill="FFFFFF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73025</wp:posOffset>
            </wp:positionV>
            <wp:extent cx="2819400" cy="2601793"/>
            <wp:effectExtent l="152400" t="152400" r="361950" b="370205"/>
            <wp:wrapTight wrapText="bothSides">
              <wp:wrapPolygon edited="0">
                <wp:start x="584" y="-1265"/>
                <wp:lineTo x="-1168" y="-949"/>
                <wp:lineTo x="-1168" y="22301"/>
                <wp:lineTo x="1459" y="24515"/>
                <wp:lineTo x="21600" y="24515"/>
                <wp:lineTo x="21746" y="24199"/>
                <wp:lineTo x="24081" y="21985"/>
                <wp:lineTo x="24227" y="1582"/>
                <wp:lineTo x="22476" y="-791"/>
                <wp:lineTo x="22330" y="-1265"/>
                <wp:lineTo x="584" y="-1265"/>
              </wp:wrapPolygon>
            </wp:wrapTight>
            <wp:docPr id="47" name="Рисунок 47" descr="M:\Метод работа\МАН\Образовательный потенциал России 2021\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Метод работа\МАН\Образовательный потенциал России 2021\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1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EA6" w:rsidRDefault="00B17EA6" w:rsidP="00B17EA6">
      <w:pPr>
        <w:pStyle w:val="a3"/>
        <w:shd w:val="clear" w:color="auto" w:fill="FFFFFF"/>
        <w:jc w:val="both"/>
        <w:rPr>
          <w:color w:val="22252D"/>
          <w:shd w:val="clear" w:color="auto" w:fill="FFFFFF"/>
        </w:rPr>
      </w:pPr>
    </w:p>
    <w:p w:rsidR="00B17EA6" w:rsidRDefault="00B17EA6" w:rsidP="00B17EA6">
      <w:pPr>
        <w:pStyle w:val="a3"/>
        <w:shd w:val="clear" w:color="auto" w:fill="FFFFFF"/>
        <w:jc w:val="both"/>
        <w:rPr>
          <w:color w:val="22252D"/>
          <w:shd w:val="clear" w:color="auto" w:fill="FFFFFF"/>
        </w:rPr>
      </w:pPr>
    </w:p>
    <w:p w:rsidR="00B17EA6" w:rsidRDefault="00B17EA6" w:rsidP="00B17EA6">
      <w:pPr>
        <w:pStyle w:val="a3"/>
        <w:shd w:val="clear" w:color="auto" w:fill="FFFFFF"/>
        <w:jc w:val="both"/>
        <w:rPr>
          <w:color w:val="22252D"/>
          <w:shd w:val="clear" w:color="auto" w:fill="FFFFFF"/>
        </w:rPr>
      </w:pPr>
    </w:p>
    <w:p w:rsidR="00B17EA6" w:rsidRDefault="00B17EA6" w:rsidP="00B17EA6">
      <w:pPr>
        <w:pStyle w:val="a3"/>
        <w:shd w:val="clear" w:color="auto" w:fill="FFFFFF"/>
        <w:jc w:val="both"/>
        <w:rPr>
          <w:color w:val="22252D"/>
          <w:shd w:val="clear" w:color="auto" w:fill="FFFFFF"/>
        </w:rPr>
      </w:pPr>
    </w:p>
    <w:p w:rsidR="006E0CB3" w:rsidRDefault="006E0CB3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BE1A6D" w:rsidRDefault="00BE1A6D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BE1A6D" w:rsidRDefault="00BE1A6D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BE1A6D" w:rsidRDefault="00BE1A6D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BE1A6D" w:rsidRDefault="00BE1A6D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BE1A6D" w:rsidRDefault="003915D5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9AB2613" wp14:editId="65E091AC">
                <wp:simplePos x="0" y="0"/>
                <wp:positionH relativeFrom="column">
                  <wp:posOffset>1413510</wp:posOffset>
                </wp:positionH>
                <wp:positionV relativeFrom="paragraph">
                  <wp:posOffset>160655</wp:posOffset>
                </wp:positionV>
                <wp:extent cx="2771775" cy="304800"/>
                <wp:effectExtent l="0" t="0" r="9525" b="0"/>
                <wp:wrapTight wrapText="bothSides">
                  <wp:wrapPolygon edited="0">
                    <wp:start x="0" y="0"/>
                    <wp:lineTo x="0" y="20250"/>
                    <wp:lineTo x="21526" y="20250"/>
                    <wp:lineTo x="21526" y="0"/>
                    <wp:lineTo x="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15D5" w:rsidRPr="006B3600" w:rsidRDefault="003915D5" w:rsidP="005B7DCE">
                            <w:pPr>
                              <w:pStyle w:val="ac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2252D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 xml:space="preserve">Фотография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>. Награждение победителей конкурса «Северный путь». 10.12.2020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2613" id="Надпись 2" o:spid="_x0000_s1032" type="#_x0000_t202" style="position:absolute;left:0;text-align:left;margin-left:111.3pt;margin-top:12.65pt;width:218.25pt;height:24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" stroked="f">
                <v:textbox inset="0,0,0,0">
                  <w:txbxContent>
                    <w:p w:rsidR="003915D5" w:rsidRPr="006B3600" w:rsidRDefault="003915D5" w:rsidP="005B7DCE">
                      <w:pPr>
                        <w:pStyle w:val="ac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22252D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 xml:space="preserve">Фотография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>. Награждение победителей конкурса «Северный путь». 10.12.2020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E1A6D" w:rsidRDefault="00BE1A6D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BE1A6D" w:rsidRDefault="00BE1A6D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912EDC"/>
        </w:rPr>
      </w:pPr>
    </w:p>
    <w:p w:rsidR="00BE1A6D" w:rsidRDefault="0018539B" w:rsidP="004E6EC0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b/>
          <w:bCs/>
          <w:color w:val="912EDC"/>
        </w:rPr>
      </w:pPr>
      <w:r>
        <w:rPr>
          <w:rStyle w:val="a5"/>
          <w:b/>
          <w:bCs/>
          <w:color w:val="912EDC"/>
        </w:rPr>
        <w:t>Перспективы реализации проекта «Северный путь»</w:t>
      </w:r>
    </w:p>
    <w:p w:rsidR="002D7326" w:rsidRDefault="00396762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</w:rPr>
      </w:pPr>
      <w:r>
        <w:rPr>
          <w:rStyle w:val="a5"/>
          <w:bCs/>
          <w:i w:val="0"/>
        </w:rPr>
        <w:t>Ежегодно, начиная с 2015 года, стало доброй традицией</w:t>
      </w:r>
      <w:r w:rsidR="00CC4FCC">
        <w:rPr>
          <w:rStyle w:val="a5"/>
          <w:bCs/>
          <w:i w:val="0"/>
        </w:rPr>
        <w:t xml:space="preserve"> открытие в выставочном зале школы </w:t>
      </w:r>
      <w:r>
        <w:rPr>
          <w:rStyle w:val="a5"/>
          <w:bCs/>
          <w:i w:val="0"/>
        </w:rPr>
        <w:t xml:space="preserve">тематической </w:t>
      </w:r>
      <w:r w:rsidR="00CC4FCC">
        <w:rPr>
          <w:rStyle w:val="a5"/>
          <w:bCs/>
          <w:i w:val="0"/>
        </w:rPr>
        <w:t xml:space="preserve">выставки творческих работ учащихся «Северный путь», посвященной Дню </w:t>
      </w:r>
      <w:r>
        <w:rPr>
          <w:rStyle w:val="a5"/>
          <w:bCs/>
          <w:i w:val="0"/>
        </w:rPr>
        <w:t>рождения Ямало-Ненецкого округа</w:t>
      </w:r>
      <w:r w:rsidR="00CC4FCC">
        <w:rPr>
          <w:rStyle w:val="a5"/>
          <w:bCs/>
          <w:i w:val="0"/>
        </w:rPr>
        <w:t>.</w:t>
      </w:r>
      <w:r w:rsidR="00C54180">
        <w:rPr>
          <w:rStyle w:val="aa"/>
          <w:bCs/>
          <w:iCs/>
        </w:rPr>
        <w:footnoteReference w:id="1"/>
      </w:r>
      <w:r w:rsidR="00CC4FCC">
        <w:rPr>
          <w:rStyle w:val="a5"/>
          <w:bCs/>
          <w:i w:val="0"/>
        </w:rPr>
        <w:t xml:space="preserve"> Этому предшествует большая работа всего коллектива. </w:t>
      </w:r>
    </w:p>
    <w:p w:rsidR="00332591" w:rsidRDefault="00332591" w:rsidP="00995E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</w:rPr>
      </w:pPr>
      <w:r>
        <w:rPr>
          <w:rStyle w:val="a5"/>
          <w:bCs/>
          <w:i w:val="0"/>
        </w:rPr>
        <w:t xml:space="preserve">Проект «Северный путь» был </w:t>
      </w:r>
      <w:r>
        <w:rPr>
          <w:color w:val="22252D"/>
        </w:rPr>
        <w:t xml:space="preserve">номинирован </w:t>
      </w:r>
      <w:r w:rsidRPr="00A32569">
        <w:rPr>
          <w:color w:val="22252D"/>
        </w:rPr>
        <w:t xml:space="preserve">в </w:t>
      </w:r>
      <w:r w:rsidRPr="00A32569">
        <w:rPr>
          <w:color w:val="22252D"/>
          <w:lang w:val="en-US"/>
        </w:rPr>
        <w:t>VIII</w:t>
      </w:r>
      <w:r w:rsidRPr="00A32569">
        <w:rPr>
          <w:color w:val="22252D"/>
        </w:rPr>
        <w:t xml:space="preserve"> Международном конкурсе п</w:t>
      </w:r>
      <w:r>
        <w:rPr>
          <w:color w:val="22252D"/>
        </w:rPr>
        <w:t>роектов педагогов-художников</w:t>
      </w:r>
      <w:r w:rsidRPr="00A32569">
        <w:rPr>
          <w:color w:val="22252D"/>
        </w:rPr>
        <w:t xml:space="preserve"> в рамках работы </w:t>
      </w:r>
      <w:r w:rsidRPr="00A32569">
        <w:rPr>
          <w:color w:val="22252D"/>
          <w:lang w:val="en-US"/>
        </w:rPr>
        <w:t>XXVII</w:t>
      </w:r>
      <w:r w:rsidRPr="00A32569">
        <w:rPr>
          <w:color w:val="22252D"/>
        </w:rPr>
        <w:t xml:space="preserve"> Мастерской Б.М. Неменского и Научно-практической конференции «Место и роль художественного образования в новой системе воспитания и социализации»,</w:t>
      </w:r>
      <w:r>
        <w:rPr>
          <w:color w:val="22252D"/>
        </w:rPr>
        <w:t xml:space="preserve"> г. Москва, </w:t>
      </w:r>
      <w:r w:rsidR="00D12457">
        <w:rPr>
          <w:color w:val="22252D"/>
        </w:rPr>
        <w:t xml:space="preserve">ноябрь, </w:t>
      </w:r>
      <w:r>
        <w:rPr>
          <w:color w:val="22252D"/>
        </w:rPr>
        <w:t xml:space="preserve">2020 год. Авторам проекта </w:t>
      </w:r>
      <w:r w:rsidR="00D12457">
        <w:rPr>
          <w:color w:val="22252D"/>
        </w:rPr>
        <w:t xml:space="preserve">«Северный путь» </w:t>
      </w:r>
      <w:r>
        <w:rPr>
          <w:color w:val="22252D"/>
          <w:shd w:val="clear" w:color="auto" w:fill="FFFFFF"/>
        </w:rPr>
        <w:t>Гончаровой Елене Михайловне</w:t>
      </w:r>
      <w:r>
        <w:rPr>
          <w:color w:val="22252D"/>
        </w:rPr>
        <w:t xml:space="preserve"> и Хуснутдиновой Тамаре Николаевне были вручены дипломы докладчиков </w:t>
      </w:r>
      <w:r>
        <w:rPr>
          <w:color w:val="22252D"/>
          <w:lang w:val="en-US"/>
        </w:rPr>
        <w:t>VII</w:t>
      </w:r>
      <w:r w:rsidRPr="00332591">
        <w:rPr>
          <w:color w:val="22252D"/>
        </w:rPr>
        <w:t xml:space="preserve"> </w:t>
      </w:r>
      <w:r w:rsidR="00D12457">
        <w:rPr>
          <w:color w:val="22252D"/>
        </w:rPr>
        <w:t>М</w:t>
      </w:r>
      <w:r>
        <w:rPr>
          <w:color w:val="22252D"/>
        </w:rPr>
        <w:t>еждународного педагогического форума педагогов-художников в номинации «Реализованные проекты».</w:t>
      </w:r>
    </w:p>
    <w:p w:rsidR="00332591" w:rsidRPr="00CC4FCC" w:rsidRDefault="00306AB0" w:rsidP="00396762">
      <w:pPr>
        <w:pStyle w:val="a3"/>
        <w:shd w:val="clear" w:color="auto" w:fill="FFFFFF"/>
        <w:jc w:val="both"/>
        <w:rPr>
          <w:rStyle w:val="a5"/>
          <w:bCs/>
          <w:i w:val="0"/>
        </w:rPr>
      </w:pPr>
      <w:r w:rsidRPr="00332591">
        <w:rPr>
          <w:rStyle w:val="a5"/>
          <w:bCs/>
          <w:i w:val="0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91440</wp:posOffset>
            </wp:positionV>
            <wp:extent cx="2179320" cy="3086100"/>
            <wp:effectExtent l="114300" t="114300" r="106680" b="152400"/>
            <wp:wrapTight wrapText="bothSides">
              <wp:wrapPolygon edited="0">
                <wp:start x="-1133" y="-800"/>
                <wp:lineTo x="-1133" y="22533"/>
                <wp:lineTo x="22469" y="22533"/>
                <wp:lineTo x="22469" y="-800"/>
                <wp:lineTo x="-1133" y="-800"/>
              </wp:wrapPolygon>
            </wp:wrapTight>
            <wp:docPr id="5" name="Рисунок 5" descr="M:\Мир искусства\сайт\2020-2021\о реализованном проекте Северный путь\Диплом докладчика Гончарова Е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Мир искусства\сайт\2020-2021\о реализованном проекте Северный путь\Диплом докладчика Гончарова Е.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591">
        <w:rPr>
          <w:rStyle w:val="a5"/>
          <w:bCs/>
          <w:noProof/>
          <w:color w:val="912ED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145769</wp:posOffset>
            </wp:positionV>
            <wp:extent cx="2143125" cy="3031771"/>
            <wp:effectExtent l="114300" t="114300" r="104775" b="149860"/>
            <wp:wrapTight wrapText="bothSides">
              <wp:wrapPolygon edited="0">
                <wp:start x="-1152" y="-814"/>
                <wp:lineTo x="-1152" y="22532"/>
                <wp:lineTo x="22464" y="22532"/>
                <wp:lineTo x="22464" y="-814"/>
                <wp:lineTo x="-1152" y="-814"/>
              </wp:wrapPolygon>
            </wp:wrapTight>
            <wp:docPr id="6" name="Рисунок 6" descr="L:\АНГЕЛ\Конкурсы педагоги 2019-2020\Диплом - Форум - докладчики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АНГЕЛ\Конкурсы педагоги 2019-2020\Диплом - Форум - докладчики-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31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26" w:rsidRDefault="002D7326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396762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396762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396762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396762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396762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396762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396762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96762" w:rsidRDefault="004E6EC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7AB6024" wp14:editId="34942D14">
                <wp:simplePos x="0" y="0"/>
                <wp:positionH relativeFrom="column">
                  <wp:posOffset>1146810</wp:posOffset>
                </wp:positionH>
                <wp:positionV relativeFrom="paragraph">
                  <wp:posOffset>107950</wp:posOffset>
                </wp:positionV>
                <wp:extent cx="4181475" cy="733425"/>
                <wp:effectExtent l="0" t="0" r="9525" b="9525"/>
                <wp:wrapTight wrapText="bothSides">
                  <wp:wrapPolygon edited="0">
                    <wp:start x="0" y="0"/>
                    <wp:lineTo x="0" y="21319"/>
                    <wp:lineTo x="21551" y="21319"/>
                    <wp:lineTo x="21551" y="0"/>
                    <wp:lineTo x="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733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B7DCE" w:rsidRDefault="00306AB0" w:rsidP="005B7DCE">
                            <w:pPr>
                              <w:pStyle w:val="ac"/>
                              <w:spacing w:after="0"/>
                              <w:contextualSpacing/>
                              <w:jc w:val="right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915D5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>. Дипломы авторов</w:t>
                            </w:r>
                            <w:r w:rsidRPr="00306AB0">
                              <w:t xml:space="preserve"> проекта «Северный путь» Гончаро</w:t>
                            </w:r>
                            <w:r>
                              <w:t>вой Е.М.</w:t>
                            </w:r>
                            <w:r w:rsidRPr="00306AB0">
                              <w:t xml:space="preserve"> и</w:t>
                            </w:r>
                            <w:r>
                              <w:t xml:space="preserve"> Хуснутдиновой Т. Н. -</w:t>
                            </w:r>
                            <w:r w:rsidRPr="00306AB0">
                              <w:t xml:space="preserve"> докладчиков VII Международного педагогического </w:t>
                            </w:r>
                          </w:p>
                          <w:p w:rsidR="00306AB0" w:rsidRPr="00516CCF" w:rsidRDefault="00306AB0" w:rsidP="005B7DCE">
                            <w:pPr>
                              <w:pStyle w:val="ac"/>
                              <w:spacing w:after="0"/>
                              <w:contextualSpacing/>
                              <w:jc w:val="right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06AB0">
                              <w:t>форума педагогов-художников</w:t>
                            </w:r>
                            <w:r w:rsidR="004E6EC0">
                              <w:t>, г. Москва.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6024" id="Надпись 1" o:spid="_x0000_s1033" type="#_x0000_t202" style="position:absolute;left:0;text-align:left;margin-left:90.3pt;margin-top:8.5pt;width:329.25pt;height:57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" stroked="f">
                <v:textbox inset="0,0,0,0">
                  <w:txbxContent>
                    <w:p w:rsidR="005B7DCE" w:rsidRDefault="00306AB0" w:rsidP="005B7DCE">
                      <w:pPr>
                        <w:pStyle w:val="ac"/>
                        <w:spacing w:after="0"/>
                        <w:contextualSpacing/>
                        <w:jc w:val="right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3915D5">
                          <w:rPr>
                            <w:noProof/>
                          </w:rPr>
                          <w:t>7</w:t>
                        </w:r>
                      </w:fldSimple>
                      <w:r>
                        <w:t>. Дипломы авторов</w:t>
                      </w:r>
                      <w:r w:rsidRPr="00306AB0">
                        <w:t xml:space="preserve"> проекта «Северный путь» Гончаро</w:t>
                      </w:r>
                      <w:r>
                        <w:t>вой Е.М.</w:t>
                      </w:r>
                      <w:r w:rsidRPr="00306AB0">
                        <w:t xml:space="preserve"> и</w:t>
                      </w:r>
                      <w:r>
                        <w:t xml:space="preserve"> Хуснутдиновой Т. Н. -</w:t>
                      </w:r>
                      <w:r w:rsidRPr="00306AB0">
                        <w:t xml:space="preserve"> докладчиков VII Международного педагогического </w:t>
                      </w:r>
                    </w:p>
                    <w:p w:rsidR="00306AB0" w:rsidRPr="00516CCF" w:rsidRDefault="00306AB0" w:rsidP="005B7DCE">
                      <w:pPr>
                        <w:pStyle w:val="ac"/>
                        <w:spacing w:after="0"/>
                        <w:contextualSpacing/>
                        <w:jc w:val="right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sz w:val="24"/>
                          <w:szCs w:val="24"/>
                        </w:rPr>
                      </w:pPr>
                      <w:r w:rsidRPr="00306AB0">
                        <w:t>форума педагогов-художников</w:t>
                      </w:r>
                      <w:r w:rsidR="004E6EC0">
                        <w:t>, г. Москва.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06AB0" w:rsidRDefault="00306AB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06AB0" w:rsidRDefault="00306AB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06AB0" w:rsidRDefault="00306AB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06AB0" w:rsidRDefault="00306AB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06AB0" w:rsidRDefault="00306AB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06AB0" w:rsidRDefault="00306AB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06AB0" w:rsidRDefault="00306AB0" w:rsidP="000C5247">
      <w:pPr>
        <w:pStyle w:val="a3"/>
        <w:shd w:val="clear" w:color="auto" w:fill="FFFFFF"/>
        <w:ind w:left="1020"/>
        <w:jc w:val="both"/>
        <w:rPr>
          <w:rStyle w:val="a5"/>
          <w:bCs/>
          <w:color w:val="912EDC"/>
        </w:rPr>
      </w:pPr>
    </w:p>
    <w:p w:rsidR="00306AB0" w:rsidRDefault="00306AB0" w:rsidP="000C70E0">
      <w:pPr>
        <w:pStyle w:val="a3"/>
        <w:shd w:val="clear" w:color="auto" w:fill="FFFFFF"/>
        <w:jc w:val="both"/>
        <w:rPr>
          <w:rStyle w:val="a5"/>
          <w:bCs/>
          <w:color w:val="912EDC"/>
        </w:rPr>
      </w:pPr>
    </w:p>
    <w:p w:rsidR="004E6EC0" w:rsidRDefault="004E6EC0" w:rsidP="000C70E0">
      <w:pPr>
        <w:pStyle w:val="a3"/>
        <w:shd w:val="clear" w:color="auto" w:fill="FFFFFF"/>
        <w:jc w:val="both"/>
        <w:rPr>
          <w:rStyle w:val="a5"/>
          <w:bCs/>
          <w:color w:val="912EDC"/>
        </w:rPr>
      </w:pPr>
    </w:p>
    <w:p w:rsidR="000C2C61" w:rsidRPr="00C54180" w:rsidRDefault="00C54180" w:rsidP="00C54180">
      <w:pPr>
        <w:pStyle w:val="a3"/>
        <w:shd w:val="clear" w:color="auto" w:fill="FFFFFF"/>
        <w:jc w:val="center"/>
        <w:rPr>
          <w:rStyle w:val="a5"/>
          <w:b/>
          <w:bCs/>
          <w:color w:val="912EDC"/>
        </w:rPr>
      </w:pPr>
      <w:r>
        <w:rPr>
          <w:rStyle w:val="a5"/>
          <w:b/>
          <w:bCs/>
          <w:color w:val="912EDC"/>
        </w:rPr>
        <w:t>Литература</w:t>
      </w:r>
    </w:p>
    <w:p w:rsidR="000C5247" w:rsidRDefault="000C5247" w:rsidP="000C5247">
      <w:pPr>
        <w:pStyle w:val="a3"/>
        <w:numPr>
          <w:ilvl w:val="0"/>
          <w:numId w:val="10"/>
        </w:numPr>
        <w:shd w:val="clear" w:color="auto" w:fill="FFFFFF"/>
        <w:jc w:val="both"/>
        <w:rPr>
          <w:rStyle w:val="a5"/>
          <w:bCs/>
          <w:i w:val="0"/>
        </w:rPr>
      </w:pPr>
      <w:r w:rsidRPr="000C5247">
        <w:rPr>
          <w:rStyle w:val="a5"/>
          <w:bCs/>
          <w:i w:val="0"/>
        </w:rPr>
        <w:t>Государственная Программа «Патриотическое воспитание граждан Российской Федерации на 2016-2020 годы» // Постановление Правительства Российской Федерации № 149</w:t>
      </w:r>
      <w:r>
        <w:rPr>
          <w:rStyle w:val="a5"/>
          <w:bCs/>
          <w:i w:val="0"/>
        </w:rPr>
        <w:t>3 от 30.12.2015 г.  Ст. 7</w:t>
      </w:r>
      <w:r w:rsidR="00E757B4">
        <w:rPr>
          <w:rStyle w:val="a5"/>
          <w:bCs/>
          <w:i w:val="0"/>
        </w:rPr>
        <w:t>.</w:t>
      </w:r>
    </w:p>
    <w:p w:rsidR="00D12457" w:rsidRPr="00C54180" w:rsidRDefault="000C2C61" w:rsidP="00C54180">
      <w:pPr>
        <w:pStyle w:val="a3"/>
        <w:numPr>
          <w:ilvl w:val="0"/>
          <w:numId w:val="10"/>
        </w:numPr>
        <w:shd w:val="clear" w:color="auto" w:fill="FFFFFF"/>
        <w:jc w:val="both"/>
        <w:rPr>
          <w:bCs/>
          <w:iCs/>
        </w:rPr>
      </w:pPr>
      <w:r w:rsidRPr="000C2C61">
        <w:rPr>
          <w:rStyle w:val="a5"/>
          <w:bCs/>
          <w:i w:val="0"/>
        </w:rPr>
        <w:t>Кузнецова, С. И. Проектная деятельность как механизм развития детской одаренности // Управление качеством образо</w:t>
      </w:r>
      <w:r w:rsidR="00B66B35">
        <w:rPr>
          <w:rStyle w:val="a5"/>
          <w:bCs/>
          <w:i w:val="0"/>
        </w:rPr>
        <w:t>вания. – 2013. - № 7.</w:t>
      </w:r>
    </w:p>
    <w:p w:rsidR="004E6EC0" w:rsidRDefault="004E6EC0" w:rsidP="004E6EC0">
      <w:pPr>
        <w:pStyle w:val="a3"/>
        <w:shd w:val="clear" w:color="auto" w:fill="FFFFFF"/>
        <w:jc w:val="center"/>
        <w:rPr>
          <w:i/>
          <w:color w:val="8814BC"/>
        </w:rPr>
      </w:pPr>
      <w:r w:rsidRPr="004E6EC0">
        <w:rPr>
          <w:b/>
          <w:i/>
          <w:color w:val="8814BC"/>
        </w:rPr>
        <w:t xml:space="preserve">Ресурсы локального доступа </w:t>
      </w:r>
      <w:r w:rsidRPr="004E6EC0">
        <w:rPr>
          <w:i/>
          <w:color w:val="8814BC"/>
        </w:rPr>
        <w:t>[Электронные ресурсы]. Режим доступа:</w:t>
      </w:r>
    </w:p>
    <w:p w:rsidR="00E757B4" w:rsidRDefault="00E757B4" w:rsidP="00E757B4">
      <w:pPr>
        <w:pStyle w:val="a3"/>
        <w:numPr>
          <w:ilvl w:val="0"/>
          <w:numId w:val="14"/>
        </w:numPr>
        <w:shd w:val="clear" w:color="auto" w:fill="FFFFFF"/>
        <w:jc w:val="both"/>
        <w:rPr>
          <w:rStyle w:val="a5"/>
          <w:bCs/>
          <w:i w:val="0"/>
        </w:rPr>
      </w:pPr>
      <w:r w:rsidRPr="000C5247">
        <w:rPr>
          <w:rStyle w:val="a5"/>
          <w:bCs/>
          <w:i w:val="0"/>
        </w:rPr>
        <w:t xml:space="preserve">  </w:t>
      </w:r>
      <w:hyperlink r:id="rId16" w:history="1">
        <w:r w:rsidRPr="00D52A9C">
          <w:rPr>
            <w:rStyle w:val="a7"/>
            <w:bCs/>
          </w:rPr>
          <w:t>http://static.government.ru/media/files/8qqYUwwzHUxzVkH1jsKAErrx2dE4q0ws.pdf</w:t>
        </w:r>
      </w:hyperlink>
      <w:r>
        <w:rPr>
          <w:rStyle w:val="a5"/>
          <w:bCs/>
          <w:i w:val="0"/>
        </w:rPr>
        <w:t>.</w:t>
      </w:r>
    </w:p>
    <w:p w:rsidR="00E757B4" w:rsidRPr="00E757B4" w:rsidRDefault="00E757B4" w:rsidP="00E757B4">
      <w:pPr>
        <w:pStyle w:val="a3"/>
        <w:numPr>
          <w:ilvl w:val="0"/>
          <w:numId w:val="14"/>
        </w:numPr>
        <w:shd w:val="clear" w:color="auto" w:fill="FFFFFF"/>
        <w:jc w:val="both"/>
        <w:rPr>
          <w:bCs/>
          <w:iCs/>
        </w:rPr>
      </w:pPr>
      <w:r>
        <w:t xml:space="preserve">  </w:t>
      </w:r>
      <w:hyperlink r:id="rId17" w:history="1">
        <w:r w:rsidRPr="0076565C">
          <w:rPr>
            <w:rStyle w:val="a7"/>
            <w:bCs/>
            <w:iCs/>
          </w:rPr>
          <w:t>https://www.youtube.com/watch?v=lOS7TcwNZQk</w:t>
        </w:r>
      </w:hyperlink>
      <w:r w:rsidRPr="00E757B4">
        <w:rPr>
          <w:rStyle w:val="a7"/>
          <w:bCs/>
          <w:iCs/>
        </w:rPr>
        <w:t xml:space="preserve"> </w:t>
      </w:r>
      <w:r w:rsidRPr="00E757B4">
        <w:rPr>
          <w:rStyle w:val="a7"/>
          <w:bCs/>
          <w:iCs/>
          <w:color w:val="auto"/>
          <w:u w:val="none"/>
        </w:rPr>
        <w:t>(видеоролик о реализации проекта «Северный путь»)</w:t>
      </w:r>
    </w:p>
    <w:p w:rsidR="00E757B4" w:rsidRPr="004E6EC0" w:rsidRDefault="00E757B4" w:rsidP="004E6EC0">
      <w:pPr>
        <w:pStyle w:val="a3"/>
        <w:shd w:val="clear" w:color="auto" w:fill="FFFFFF"/>
        <w:jc w:val="center"/>
        <w:rPr>
          <w:b/>
          <w:bCs/>
          <w:i/>
          <w:iCs/>
          <w:color w:val="8814BC"/>
        </w:rPr>
      </w:pPr>
    </w:p>
    <w:p w:rsidR="0097509F" w:rsidRPr="00D12457" w:rsidRDefault="0097509F" w:rsidP="0097509F">
      <w:pPr>
        <w:pStyle w:val="a3"/>
        <w:shd w:val="clear" w:color="auto" w:fill="FFFFFF"/>
        <w:ind w:left="502"/>
        <w:jc w:val="both"/>
        <w:rPr>
          <w:bCs/>
          <w:iCs/>
        </w:rPr>
      </w:pPr>
    </w:p>
    <w:sectPr w:rsidR="0097509F" w:rsidRPr="00D12457" w:rsidSect="00DC4D1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811" w:rsidRDefault="00B45811" w:rsidP="000C5247">
      <w:pPr>
        <w:spacing w:after="0" w:line="240" w:lineRule="auto"/>
      </w:pPr>
      <w:r>
        <w:separator/>
      </w:r>
    </w:p>
  </w:endnote>
  <w:endnote w:type="continuationSeparator" w:id="0">
    <w:p w:rsidR="00B45811" w:rsidRDefault="00B45811" w:rsidP="000C5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811" w:rsidRDefault="00B45811" w:rsidP="000C5247">
      <w:pPr>
        <w:spacing w:after="0" w:line="240" w:lineRule="auto"/>
      </w:pPr>
      <w:r>
        <w:separator/>
      </w:r>
    </w:p>
  </w:footnote>
  <w:footnote w:type="continuationSeparator" w:id="0">
    <w:p w:rsidR="00B45811" w:rsidRDefault="00B45811" w:rsidP="000C5247">
      <w:pPr>
        <w:spacing w:after="0" w:line="240" w:lineRule="auto"/>
      </w:pPr>
      <w:r>
        <w:continuationSeparator/>
      </w:r>
    </w:p>
  </w:footnote>
  <w:footnote w:id="1">
    <w:p w:rsidR="00C54180" w:rsidRDefault="00C54180">
      <w:pPr>
        <w:pStyle w:val="a8"/>
        <w:rPr>
          <w:rStyle w:val="a7"/>
          <w:bCs/>
          <w:iCs/>
        </w:rPr>
      </w:pPr>
      <w:r>
        <w:rPr>
          <w:rStyle w:val="aa"/>
        </w:rPr>
        <w:footnoteRef/>
      </w:r>
      <w:r>
        <w:t xml:space="preserve"> </w:t>
      </w:r>
      <w:hyperlink r:id="rId1" w:history="1">
        <w:r w:rsidRPr="0076565C">
          <w:rPr>
            <w:rStyle w:val="a7"/>
            <w:bCs/>
            <w:iCs/>
          </w:rPr>
          <w:t>https://www.youtube.com/watch?v=lOS7TcwNZQk</w:t>
        </w:r>
      </w:hyperlink>
    </w:p>
    <w:p w:rsidR="00C54180" w:rsidRDefault="00C54180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1D77"/>
    <w:multiLevelType w:val="hybridMultilevel"/>
    <w:tmpl w:val="35A8CD82"/>
    <w:lvl w:ilvl="0" w:tplc="A9A238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FE2699"/>
    <w:multiLevelType w:val="hybridMultilevel"/>
    <w:tmpl w:val="019CF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252F0"/>
    <w:multiLevelType w:val="hybridMultilevel"/>
    <w:tmpl w:val="103063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B157F"/>
    <w:multiLevelType w:val="hybridMultilevel"/>
    <w:tmpl w:val="3CD886EC"/>
    <w:lvl w:ilvl="0" w:tplc="A9468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109F"/>
    <w:multiLevelType w:val="multilevel"/>
    <w:tmpl w:val="4C3882BA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5" w15:restartNumberingAfterBreak="0">
    <w:nsid w:val="1EE85004"/>
    <w:multiLevelType w:val="hybridMultilevel"/>
    <w:tmpl w:val="35A8CD82"/>
    <w:lvl w:ilvl="0" w:tplc="A9A238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2A12D7"/>
    <w:multiLevelType w:val="hybridMultilevel"/>
    <w:tmpl w:val="7F9C2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F0DB0"/>
    <w:multiLevelType w:val="hybridMultilevel"/>
    <w:tmpl w:val="B41E5A76"/>
    <w:lvl w:ilvl="0" w:tplc="046C0B02">
      <w:start w:val="1"/>
      <w:numFmt w:val="decimal"/>
      <w:lvlText w:val="%1."/>
      <w:lvlJc w:val="left"/>
      <w:pPr>
        <w:ind w:left="1020" w:hanging="360"/>
      </w:pPr>
      <w:rPr>
        <w:rFonts w:hint="default"/>
        <w:b/>
        <w:i/>
        <w:color w:val="912EDC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3BB42BFF"/>
    <w:multiLevelType w:val="hybridMultilevel"/>
    <w:tmpl w:val="0C0A1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C5EC1"/>
    <w:multiLevelType w:val="hybridMultilevel"/>
    <w:tmpl w:val="A78C4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87B11"/>
    <w:multiLevelType w:val="hybridMultilevel"/>
    <w:tmpl w:val="FD6CD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D3214"/>
    <w:multiLevelType w:val="hybridMultilevel"/>
    <w:tmpl w:val="E23CDA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41C24"/>
    <w:multiLevelType w:val="multilevel"/>
    <w:tmpl w:val="B846D51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D4D6C"/>
    <w:multiLevelType w:val="hybridMultilevel"/>
    <w:tmpl w:val="F536C8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6"/>
  </w:num>
  <w:num w:numId="6">
    <w:abstractNumId w:val="13"/>
  </w:num>
  <w:num w:numId="7">
    <w:abstractNumId w:val="11"/>
  </w:num>
  <w:num w:numId="8">
    <w:abstractNumId w:val="12"/>
  </w:num>
  <w:num w:numId="9">
    <w:abstractNumId w:val="7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6EC"/>
    <w:rsid w:val="000412B3"/>
    <w:rsid w:val="000C2C61"/>
    <w:rsid w:val="000C5247"/>
    <w:rsid w:val="000C70E0"/>
    <w:rsid w:val="000F10C3"/>
    <w:rsid w:val="001104F5"/>
    <w:rsid w:val="00163996"/>
    <w:rsid w:val="0018539B"/>
    <w:rsid w:val="001A02F1"/>
    <w:rsid w:val="00273818"/>
    <w:rsid w:val="002D7326"/>
    <w:rsid w:val="00306AB0"/>
    <w:rsid w:val="00332591"/>
    <w:rsid w:val="003376C1"/>
    <w:rsid w:val="00370E6B"/>
    <w:rsid w:val="003915D5"/>
    <w:rsid w:val="00396762"/>
    <w:rsid w:val="00397DFB"/>
    <w:rsid w:val="00405D8A"/>
    <w:rsid w:val="00424477"/>
    <w:rsid w:val="00471963"/>
    <w:rsid w:val="004C7273"/>
    <w:rsid w:val="004E3322"/>
    <w:rsid w:val="004E6EC0"/>
    <w:rsid w:val="00505434"/>
    <w:rsid w:val="005264E5"/>
    <w:rsid w:val="005B7DCE"/>
    <w:rsid w:val="00677A30"/>
    <w:rsid w:val="006D0B3D"/>
    <w:rsid w:val="006D49C2"/>
    <w:rsid w:val="006E0CB3"/>
    <w:rsid w:val="007576EC"/>
    <w:rsid w:val="007A07B6"/>
    <w:rsid w:val="008553CF"/>
    <w:rsid w:val="0096302B"/>
    <w:rsid w:val="0097509F"/>
    <w:rsid w:val="00995E5A"/>
    <w:rsid w:val="009A0B5C"/>
    <w:rsid w:val="00A90366"/>
    <w:rsid w:val="00B17EA6"/>
    <w:rsid w:val="00B45811"/>
    <w:rsid w:val="00B66B35"/>
    <w:rsid w:val="00BE1A6D"/>
    <w:rsid w:val="00C14188"/>
    <w:rsid w:val="00C54180"/>
    <w:rsid w:val="00CC4FCC"/>
    <w:rsid w:val="00D12457"/>
    <w:rsid w:val="00DC4D1A"/>
    <w:rsid w:val="00E757B4"/>
    <w:rsid w:val="00ED6780"/>
    <w:rsid w:val="00FB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CEDBE"/>
  <w15:chartTrackingRefBased/>
  <w15:docId w15:val="{E851F728-0BA4-446F-8169-89CD841A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6780"/>
    <w:rPr>
      <w:b/>
      <w:bCs/>
    </w:rPr>
  </w:style>
  <w:style w:type="character" w:styleId="a5">
    <w:name w:val="Emphasis"/>
    <w:basedOn w:val="a0"/>
    <w:uiPriority w:val="20"/>
    <w:qFormat/>
    <w:rsid w:val="00ED6780"/>
    <w:rPr>
      <w:i/>
      <w:iCs/>
    </w:rPr>
  </w:style>
  <w:style w:type="paragraph" w:styleId="a6">
    <w:name w:val="List Paragraph"/>
    <w:basedOn w:val="a"/>
    <w:uiPriority w:val="34"/>
    <w:qFormat/>
    <w:rsid w:val="00397DFB"/>
    <w:pPr>
      <w:spacing w:after="200" w:line="276" w:lineRule="auto"/>
      <w:ind w:left="720"/>
      <w:contextualSpacing/>
    </w:pPr>
  </w:style>
  <w:style w:type="character" w:customStyle="1" w:styleId="fontstyle01">
    <w:name w:val="fontstyle01"/>
    <w:basedOn w:val="a0"/>
    <w:rsid w:val="004C7273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a7">
    <w:name w:val="Hyperlink"/>
    <w:basedOn w:val="a0"/>
    <w:uiPriority w:val="99"/>
    <w:unhideWhenUsed/>
    <w:rsid w:val="000C5247"/>
    <w:rPr>
      <w:color w:val="0563C1" w:themeColor="hyperlink"/>
      <w:u w:val="single"/>
    </w:rPr>
  </w:style>
  <w:style w:type="paragraph" w:customStyle="1" w:styleId="ConsNormal">
    <w:name w:val="ConsNormal"/>
    <w:rsid w:val="000C52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note text"/>
    <w:basedOn w:val="a"/>
    <w:link w:val="a9"/>
    <w:unhideWhenUsed/>
    <w:rsid w:val="000C5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0C52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rsid w:val="000C5247"/>
    <w:rPr>
      <w:vertAlign w:val="superscript"/>
    </w:rPr>
  </w:style>
  <w:style w:type="paragraph" w:styleId="ab">
    <w:name w:val="toa heading"/>
    <w:basedOn w:val="a"/>
    <w:next w:val="a"/>
    <w:uiPriority w:val="99"/>
    <w:semiHidden/>
    <w:unhideWhenUsed/>
    <w:rsid w:val="0018539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rsid w:val="005054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 Spacing"/>
    <w:uiPriority w:val="1"/>
    <w:qFormat/>
    <w:rsid w:val="004E6EC0"/>
    <w:pPr>
      <w:spacing w:after="0" w:line="240" w:lineRule="auto"/>
    </w:pPr>
  </w:style>
  <w:style w:type="character" w:styleId="ae">
    <w:name w:val="FollowedHyperlink"/>
    <w:basedOn w:val="a0"/>
    <w:uiPriority w:val="99"/>
    <w:semiHidden/>
    <w:unhideWhenUsed/>
    <w:rsid w:val="00E757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lOS7TcwNZQ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atic.government.ru/media/files/8qqYUwwzHUxzVkH1jsKAErrx2dE4q0w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lOS7TcwNZQ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8F538-DF5D-448A-BE15-75DA4C3EF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2021-02-24T16:18:00Z</dcterms:created>
  <dcterms:modified xsi:type="dcterms:W3CDTF">2021-03-14T12:29:00Z</dcterms:modified>
</cp:coreProperties>
</file>