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25" w:rsidRPr="003B5824" w:rsidRDefault="00B80A25" w:rsidP="00B80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5824">
        <w:rPr>
          <w:rFonts w:ascii="Times New Roman" w:hAnsi="Times New Roman" w:cs="Times New Roman"/>
          <w:sz w:val="24"/>
          <w:szCs w:val="24"/>
        </w:rPr>
        <w:t>Угланова</w:t>
      </w:r>
      <w:proofErr w:type="spellEnd"/>
      <w:r w:rsidRPr="003B5824">
        <w:rPr>
          <w:rFonts w:ascii="Times New Roman" w:hAnsi="Times New Roman" w:cs="Times New Roman"/>
          <w:sz w:val="24"/>
          <w:szCs w:val="24"/>
        </w:rPr>
        <w:t xml:space="preserve"> Мария Валерьевна</w:t>
      </w:r>
    </w:p>
    <w:p w:rsidR="00B80A25" w:rsidRDefault="00B80A25" w:rsidP="00B80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24">
        <w:rPr>
          <w:rFonts w:ascii="Times New Roman" w:hAnsi="Times New Roman" w:cs="Times New Roman"/>
          <w:sz w:val="24"/>
          <w:szCs w:val="24"/>
        </w:rPr>
        <w:t xml:space="preserve">учитель первой квалификационной категории, Федеральное государственное казенное общеобразовательное учреждение «Кадетский корпус Пансион воспитанниц Следственного комитета Российской Федерации», Российская Федерация, </w:t>
      </w:r>
    </w:p>
    <w:p w:rsidR="00B80A25" w:rsidRPr="003B5824" w:rsidRDefault="00B80A25" w:rsidP="00B80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24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B80A25" w:rsidRPr="00B80A25" w:rsidRDefault="00B80A25" w:rsidP="00B80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5824">
        <w:rPr>
          <w:rFonts w:ascii="Times New Roman" w:hAnsi="Times New Roman" w:cs="Times New Roman"/>
          <w:sz w:val="24"/>
          <w:szCs w:val="24"/>
        </w:rPr>
        <w:t>-</w:t>
      </w:r>
      <w:r w:rsidRPr="003B58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582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B58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</w:t>
        </w:r>
        <w:r w:rsidRPr="00B80A25">
          <w:rPr>
            <w:rStyle w:val="a5"/>
            <w:rFonts w:ascii="Times New Roman" w:hAnsi="Times New Roman" w:cs="Times New Roman"/>
            <w:sz w:val="24"/>
            <w:szCs w:val="24"/>
          </w:rPr>
          <w:t>92@</w:t>
        </w:r>
        <w:r w:rsidRPr="003B58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80A2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58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8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C1" w:rsidRDefault="00732F60" w:rsidP="00732F6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2F60">
        <w:rPr>
          <w:rFonts w:ascii="Times New Roman" w:hAnsi="Times New Roman" w:cs="Times New Roman"/>
          <w:b/>
          <w:sz w:val="28"/>
          <w:szCs w:val="28"/>
        </w:rPr>
        <w:t>И</w:t>
      </w:r>
      <w:r w:rsidR="00A16A70" w:rsidRPr="00732F60">
        <w:rPr>
          <w:rFonts w:ascii="Times New Roman" w:hAnsi="Times New Roman" w:cs="Times New Roman"/>
          <w:b/>
          <w:sz w:val="28"/>
          <w:szCs w:val="28"/>
        </w:rPr>
        <w:t xml:space="preserve">спользования </w:t>
      </w:r>
      <w:proofErr w:type="spellStart"/>
      <w:r w:rsidR="00A16A70" w:rsidRPr="00732F60">
        <w:rPr>
          <w:rFonts w:ascii="Times New Roman" w:hAnsi="Times New Roman" w:cs="Times New Roman"/>
          <w:b/>
          <w:sz w:val="28"/>
          <w:szCs w:val="28"/>
        </w:rPr>
        <w:t>скаффолдинга</w:t>
      </w:r>
      <w:proofErr w:type="spellEnd"/>
      <w:r w:rsidR="00A16A70" w:rsidRPr="00732F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32F60">
        <w:rPr>
          <w:rFonts w:ascii="Times New Roman" w:hAnsi="Times New Roman" w:cs="Times New Roman"/>
          <w:b/>
          <w:sz w:val="28"/>
          <w:szCs w:val="28"/>
        </w:rPr>
        <w:t>преподавании</w:t>
      </w:r>
      <w:r w:rsidR="00A16A70" w:rsidRPr="00732F60"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Pr="00732F60">
        <w:rPr>
          <w:rFonts w:ascii="Times New Roman" w:hAnsi="Times New Roman" w:cs="Times New Roman"/>
          <w:b/>
          <w:sz w:val="28"/>
          <w:szCs w:val="28"/>
        </w:rPr>
        <w:t>остранного языка</w:t>
      </w:r>
    </w:p>
    <w:p w:rsidR="00732F60" w:rsidRPr="00732F60" w:rsidRDefault="00732F60" w:rsidP="00732F6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5C6E1F" w:rsidRPr="00732F60" w:rsidRDefault="005C6E1F" w:rsidP="00732F60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0047AD" w:rsidRPr="00732F60" w:rsidRDefault="00B80A25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="00E30330" w:rsidRPr="0073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0330" w:rsidRPr="00B80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данной </w:t>
      </w:r>
      <w:proofErr w:type="gramStart"/>
      <w:r w:rsidR="00E30330" w:rsidRPr="00B80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E30330" w:rsidRPr="00B8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0330" w:rsidRPr="00B80A25">
        <w:rPr>
          <w:rFonts w:ascii="Times New Roman" w:hAnsi="Times New Roman" w:cs="Times New Roman"/>
          <w:sz w:val="24"/>
          <w:szCs w:val="24"/>
        </w:rPr>
        <w:t xml:space="preserve"> </w:t>
      </w:r>
      <w:r w:rsidR="005C6E1F" w:rsidRPr="00732F60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5C6E1F" w:rsidRPr="00732F60">
        <w:rPr>
          <w:rFonts w:ascii="Times New Roman" w:hAnsi="Times New Roman" w:cs="Times New Roman"/>
          <w:sz w:val="24"/>
          <w:szCs w:val="24"/>
        </w:rPr>
        <w:t xml:space="preserve"> </w:t>
      </w:r>
      <w:r w:rsidR="00E37214" w:rsidRPr="00732F60">
        <w:rPr>
          <w:rFonts w:ascii="Times New Roman" w:hAnsi="Times New Roman" w:cs="Times New Roman"/>
          <w:sz w:val="24"/>
          <w:szCs w:val="24"/>
        </w:rPr>
        <w:t xml:space="preserve">существенными изменениями к подходу преподавания. </w:t>
      </w:r>
      <w:r w:rsidR="00E30330" w:rsidRPr="00732F60">
        <w:rPr>
          <w:rFonts w:ascii="Times New Roman" w:hAnsi="Times New Roman" w:cs="Times New Roman"/>
          <w:sz w:val="24"/>
          <w:szCs w:val="24"/>
        </w:rPr>
        <w:t>В современном быстроменяющемся мире и высоким</w:t>
      </w:r>
      <w:r w:rsidR="00F311D3" w:rsidRPr="00732F60">
        <w:rPr>
          <w:rFonts w:ascii="Times New Roman" w:hAnsi="Times New Roman" w:cs="Times New Roman"/>
          <w:sz w:val="24"/>
          <w:szCs w:val="24"/>
        </w:rPr>
        <w:t xml:space="preserve"> ростом </w:t>
      </w:r>
      <w:proofErr w:type="spellStart"/>
      <w:r w:rsidR="00F311D3" w:rsidRPr="00732F60">
        <w:rPr>
          <w:rFonts w:ascii="Times New Roman" w:hAnsi="Times New Roman" w:cs="Times New Roman"/>
          <w:sz w:val="24"/>
          <w:szCs w:val="24"/>
        </w:rPr>
        <w:t>цифролизации</w:t>
      </w:r>
      <w:proofErr w:type="spellEnd"/>
      <w:r w:rsidR="00E30330" w:rsidRPr="00732F60">
        <w:rPr>
          <w:rFonts w:ascii="Times New Roman" w:hAnsi="Times New Roman" w:cs="Times New Roman"/>
          <w:sz w:val="24"/>
          <w:szCs w:val="24"/>
        </w:rPr>
        <w:t xml:space="preserve">, учителям нет другого выбора, кроме как </w:t>
      </w:r>
      <w:r w:rsidR="00E37214" w:rsidRPr="00732F60">
        <w:rPr>
          <w:rFonts w:ascii="Times New Roman" w:hAnsi="Times New Roman" w:cs="Times New Roman"/>
          <w:sz w:val="24"/>
          <w:szCs w:val="24"/>
        </w:rPr>
        <w:t>принять современные</w:t>
      </w:r>
      <w:r w:rsidR="00F311D3" w:rsidRPr="00732F60">
        <w:rPr>
          <w:rFonts w:ascii="Times New Roman" w:hAnsi="Times New Roman" w:cs="Times New Roman"/>
          <w:sz w:val="24"/>
          <w:szCs w:val="24"/>
        </w:rPr>
        <w:t xml:space="preserve"> технологии и научиться грамотно их применять в образовательном процессе. </w:t>
      </w:r>
      <w:r w:rsidR="00987A7A" w:rsidRPr="00732F60">
        <w:rPr>
          <w:rFonts w:ascii="Times New Roman" w:hAnsi="Times New Roman" w:cs="Times New Roman"/>
          <w:sz w:val="24"/>
          <w:szCs w:val="24"/>
        </w:rPr>
        <w:t xml:space="preserve">У преподавателя </w:t>
      </w:r>
      <w:proofErr w:type="gramStart"/>
      <w:r w:rsidR="00987A7A" w:rsidRPr="00732F60">
        <w:rPr>
          <w:rFonts w:ascii="Times New Roman" w:hAnsi="Times New Roman" w:cs="Times New Roman"/>
          <w:sz w:val="24"/>
          <w:szCs w:val="24"/>
        </w:rPr>
        <w:t>возникает  необходимость</w:t>
      </w:r>
      <w:proofErr w:type="gramEnd"/>
      <w:r w:rsidR="00987A7A" w:rsidRPr="00732F60">
        <w:rPr>
          <w:rFonts w:ascii="Times New Roman" w:hAnsi="Times New Roman" w:cs="Times New Roman"/>
          <w:sz w:val="24"/>
          <w:szCs w:val="24"/>
        </w:rPr>
        <w:t xml:space="preserve"> в умении шире смотреть на учебный процесс</w:t>
      </w:r>
      <w:r w:rsidR="00F311D3" w:rsidRPr="00732F60">
        <w:rPr>
          <w:rFonts w:ascii="Times New Roman" w:hAnsi="Times New Roman" w:cs="Times New Roman"/>
          <w:sz w:val="24"/>
          <w:szCs w:val="24"/>
        </w:rPr>
        <w:t>, выходить за границы предметного знания, ценить не точность воспроизведения информации, а умение применять знания на практике, видеть различные алгоритмы решения проб</w:t>
      </w:r>
      <w:r w:rsidR="000047AD" w:rsidRPr="00732F60">
        <w:rPr>
          <w:rFonts w:ascii="Times New Roman" w:hAnsi="Times New Roman" w:cs="Times New Roman"/>
          <w:sz w:val="24"/>
          <w:szCs w:val="24"/>
        </w:rPr>
        <w:t xml:space="preserve">лемных ситуаций. Для выполнения этих задач учителю необходимо овладеть инновационными стратегиями в преподавании. Одной из самых </w:t>
      </w:r>
      <w:proofErr w:type="gramStart"/>
      <w:r w:rsidR="000047AD" w:rsidRPr="00732F60">
        <w:rPr>
          <w:rFonts w:ascii="Times New Roman" w:hAnsi="Times New Roman" w:cs="Times New Roman"/>
          <w:sz w:val="24"/>
          <w:szCs w:val="24"/>
        </w:rPr>
        <w:t>действенных  стратегий</w:t>
      </w:r>
      <w:proofErr w:type="gramEnd"/>
      <w:r w:rsidR="000047AD" w:rsidRPr="00732F60">
        <w:rPr>
          <w:rFonts w:ascii="Times New Roman" w:hAnsi="Times New Roman" w:cs="Times New Roman"/>
          <w:sz w:val="24"/>
          <w:szCs w:val="24"/>
        </w:rPr>
        <w:t xml:space="preserve"> является  </w:t>
      </w:r>
      <w:proofErr w:type="spellStart"/>
      <w:r w:rsidR="000047AD" w:rsidRPr="00732F60">
        <w:rPr>
          <w:rFonts w:ascii="Times New Roman" w:hAnsi="Times New Roman" w:cs="Times New Roman"/>
          <w:sz w:val="24"/>
          <w:szCs w:val="24"/>
        </w:rPr>
        <w:t>Скаффолдинг</w:t>
      </w:r>
      <w:proofErr w:type="spellEnd"/>
      <w:r w:rsidR="000047AD" w:rsidRPr="00732F60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0047AD" w:rsidRPr="00732F60" w:rsidRDefault="000047AD" w:rsidP="00732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60">
        <w:rPr>
          <w:rFonts w:ascii="Times New Roman" w:hAnsi="Times New Roman" w:cs="Times New Roman"/>
          <w:sz w:val="24"/>
          <w:szCs w:val="24"/>
        </w:rPr>
        <w:t xml:space="preserve">      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англ. </w:t>
      </w:r>
      <w:proofErr w:type="spellStart"/>
      <w:r w:rsidRPr="00732F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scaffolding</w:t>
      </w:r>
      <w:proofErr w:type="spellEnd"/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строительные леса. Метафора была предложена </w:t>
      </w:r>
      <w:r w:rsidR="00987A7A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описания процесса обучения школьника 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зоне ближайшего развития 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Брунером</w:t>
      </w:r>
      <w:proofErr w:type="spellEnd"/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Давая определение </w:t>
      </w:r>
      <w:proofErr w:type="spellStart"/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Скаффолдинг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указать, что это процесс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дает возможность обучающему выполнить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или достичь целей, которые находятся за пределами его индивидуальных усилий возможностей. </w:t>
      </w:r>
    </w:p>
    <w:p w:rsidR="00E37214" w:rsidRPr="00732F60" w:rsidRDefault="00732F60" w:rsidP="00732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spellStart"/>
      <w:r w:rsidR="000047AD" w:rsidRPr="00732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Скаффолдинг</w:t>
      </w:r>
      <w:proofErr w:type="spellEnd"/>
      <w:r w:rsidR="000047AD" w:rsidRPr="00732F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—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особый тип процесса инструктирования, который имеет место в ситуац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взаимодействия учителя </w:t>
      </w:r>
      <w:proofErr w:type="gramStart"/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обучающегося</w:t>
      </w:r>
      <w:proofErr w:type="gramEnd"/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  проблем или задач. </w:t>
      </w:r>
    </w:p>
    <w:p w:rsidR="000047AD" w:rsidRPr="00732F60" w:rsidRDefault="00E37214" w:rsidP="00732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</w:t>
      </w:r>
      <w:proofErr w:type="spellStart"/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Скаффолдинга</w:t>
      </w:r>
      <w:proofErr w:type="spellEnd"/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правила: помогать обучающему 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заданий, с которыми он пока не может справиться; а также 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обучаемому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такой объем или такое количество заданий, с которыми он уже может справиться самостоятельно. Считается, что основным показателем </w:t>
      </w:r>
      <w:proofErr w:type="spellStart"/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скаффолдинга</w:t>
      </w:r>
      <w:proofErr w:type="spellEnd"/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</w:t>
      </w:r>
      <w:r w:rsidR="000047AD" w:rsidRPr="00732F6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«угасающая помощь»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учителя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уменьшение степени интенсивности оказания помощи до момента, 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обучаемый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соверше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самостоятельным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 </w:t>
      </w:r>
      <w:r w:rsidR="000536C9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завершению обучения</w:t>
      </w:r>
      <w:r w:rsidR="000047AD"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уменьшается или вообще отсутствует.</w:t>
      </w:r>
    </w:p>
    <w:p w:rsidR="00E70234" w:rsidRPr="00732F60" w:rsidRDefault="00732F60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0234" w:rsidRPr="00732F60">
        <w:rPr>
          <w:rFonts w:ascii="Times New Roman" w:hAnsi="Times New Roman" w:cs="Times New Roman"/>
          <w:sz w:val="24"/>
          <w:szCs w:val="24"/>
        </w:rPr>
        <w:t xml:space="preserve">Преимущество использования стратегии </w:t>
      </w:r>
      <w:proofErr w:type="spellStart"/>
      <w:r w:rsidR="00F418FC" w:rsidRPr="00732F60">
        <w:rPr>
          <w:rFonts w:ascii="Times New Roman" w:hAnsi="Times New Roman" w:cs="Times New Roman"/>
          <w:sz w:val="24"/>
          <w:szCs w:val="24"/>
        </w:rPr>
        <w:t>Скаффолдинг</w:t>
      </w:r>
      <w:proofErr w:type="spellEnd"/>
      <w:r w:rsidR="00F418FC" w:rsidRPr="00732F60">
        <w:rPr>
          <w:rFonts w:ascii="Times New Roman" w:hAnsi="Times New Roman" w:cs="Times New Roman"/>
          <w:sz w:val="24"/>
          <w:szCs w:val="24"/>
        </w:rPr>
        <w:t xml:space="preserve"> </w:t>
      </w:r>
      <w:r w:rsidR="00E70234" w:rsidRPr="00732F60">
        <w:rPr>
          <w:rFonts w:ascii="Times New Roman" w:hAnsi="Times New Roman" w:cs="Times New Roman"/>
          <w:sz w:val="24"/>
          <w:szCs w:val="24"/>
        </w:rPr>
        <w:t>в том, что она является эффективной в улучшении взаимодействия в классе</w:t>
      </w:r>
      <w:r w:rsidR="00E70234" w:rsidRPr="0073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4" w:rsidRPr="00732F60">
        <w:rPr>
          <w:rFonts w:ascii="Times New Roman" w:hAnsi="Times New Roman" w:cs="Times New Roman"/>
          <w:sz w:val="24"/>
          <w:szCs w:val="24"/>
        </w:rPr>
        <w:t>снижает тревожность в классе, повышает готовность к общению и способствует сотрудничество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234" w:rsidRPr="0073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34" w:rsidRPr="00732F60" w:rsidRDefault="00732F60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0234" w:rsidRPr="00732F60">
        <w:rPr>
          <w:rFonts w:ascii="Times New Roman" w:hAnsi="Times New Roman" w:cs="Times New Roman"/>
          <w:sz w:val="24"/>
          <w:szCs w:val="24"/>
        </w:rPr>
        <w:t xml:space="preserve">В частности, стратегия </w:t>
      </w:r>
      <w:proofErr w:type="spellStart"/>
      <w:r w:rsidR="00E70234" w:rsidRPr="00732F60">
        <w:rPr>
          <w:rFonts w:ascii="Times New Roman" w:hAnsi="Times New Roman" w:cs="Times New Roman"/>
          <w:sz w:val="24"/>
          <w:szCs w:val="24"/>
        </w:rPr>
        <w:t>Скаффолдинг</w:t>
      </w:r>
      <w:proofErr w:type="spellEnd"/>
      <w:r w:rsidR="00E70234" w:rsidRPr="00732F60">
        <w:rPr>
          <w:rFonts w:ascii="Times New Roman" w:hAnsi="Times New Roman" w:cs="Times New Roman"/>
          <w:sz w:val="24"/>
          <w:szCs w:val="24"/>
        </w:rPr>
        <w:t xml:space="preserve"> оказывается эффективной для оттачивания как рецептивных, так и продуктивных навыков английского языка. Данная стратегия реализует </w:t>
      </w:r>
      <w:proofErr w:type="gramStart"/>
      <w:r w:rsidR="00E70234" w:rsidRPr="00732F6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70234" w:rsidRPr="00732F60">
        <w:rPr>
          <w:rFonts w:ascii="Times New Roman" w:hAnsi="Times New Roman" w:cs="Times New Roman"/>
          <w:sz w:val="24"/>
          <w:szCs w:val="24"/>
        </w:rPr>
        <w:t xml:space="preserve"> которое поддерживает навыки и знания детей для достижения более высокого уровня компетенции.  </w:t>
      </w:r>
    </w:p>
    <w:p w:rsidR="00732F60" w:rsidRDefault="00732F60" w:rsidP="00732F60">
      <w:pPr>
        <w:pStyle w:val="a3"/>
        <w:spacing w:before="0" w:beforeAutospacing="0" w:after="0" w:afterAutospacing="0" w:line="351" w:lineRule="atLeast"/>
        <w:jc w:val="both"/>
      </w:pPr>
      <w:r>
        <w:t xml:space="preserve">      </w:t>
      </w:r>
      <w:r w:rsidR="00E969DE" w:rsidRPr="00732F60">
        <w:t xml:space="preserve">Обучающимся </w:t>
      </w:r>
      <w:r w:rsidR="00610842" w:rsidRPr="00732F60">
        <w:t>нравится заниматься</w:t>
      </w:r>
      <w:r w:rsidR="00E969DE" w:rsidRPr="00732F60">
        <w:t xml:space="preserve"> в благоприятной атмосфере</w:t>
      </w:r>
      <w:r w:rsidR="00610842" w:rsidRPr="00732F60">
        <w:t>,</w:t>
      </w:r>
      <w:r w:rsidR="00E969DE" w:rsidRPr="00732F60">
        <w:t xml:space="preserve"> </w:t>
      </w:r>
      <w:r w:rsidR="00610842" w:rsidRPr="00732F60">
        <w:t xml:space="preserve">но если </w:t>
      </w:r>
      <w:r w:rsidR="00E969DE" w:rsidRPr="00732F60">
        <w:t xml:space="preserve">задания урока очень легкие, обучающиеся не получают развития, то на таких уроках им становиться </w:t>
      </w:r>
      <w:r w:rsidR="00E969DE" w:rsidRPr="00732F60">
        <w:lastRenderedPageBreak/>
        <w:t>скучно.  Также если учитель дает сложные задания у обучающихся это вызывает тревогу. У учителя основная задача на урок- это создать благоприятную обстановку для развития и добиться продуктивного обучения.</w:t>
      </w:r>
      <w:r w:rsidR="00610842" w:rsidRPr="00732F60">
        <w:t xml:space="preserve"> </w:t>
      </w:r>
      <w:r w:rsidR="00E70234" w:rsidRPr="00732F60">
        <w:t xml:space="preserve">На уроках английского языка для снижения сложности процесса обучения и одновременно позволить обучающимся сосредоточиться на мыслительной деятельности высокого порядка для построения новых знаний поможет стратегия </w:t>
      </w:r>
      <w:proofErr w:type="spellStart"/>
      <w:r w:rsidR="00E70234" w:rsidRPr="00732F60">
        <w:t>Скаффолдинг</w:t>
      </w:r>
      <w:proofErr w:type="spellEnd"/>
      <w:r w:rsidR="00E70234" w:rsidRPr="00732F60">
        <w:t xml:space="preserve">. </w:t>
      </w:r>
    </w:p>
    <w:p w:rsidR="00E60A8E" w:rsidRPr="00732F60" w:rsidRDefault="00732F60" w:rsidP="00732F60">
      <w:pPr>
        <w:pStyle w:val="a3"/>
        <w:spacing w:before="0" w:beforeAutospacing="0" w:after="0" w:afterAutospacing="0" w:line="351" w:lineRule="atLeast"/>
        <w:jc w:val="both"/>
      </w:pPr>
      <w:r>
        <w:t xml:space="preserve">      И</w:t>
      </w:r>
      <w:r w:rsidR="00E60A8E" w:rsidRPr="00732F60">
        <w:t xml:space="preserve">спользование </w:t>
      </w:r>
      <w:proofErr w:type="spellStart"/>
      <w:r w:rsidR="00E60A8E" w:rsidRPr="00732F60">
        <w:t>Скаффолдинга</w:t>
      </w:r>
      <w:proofErr w:type="spellEnd"/>
      <w:r w:rsidR="00E60A8E" w:rsidRPr="00732F60">
        <w:t xml:space="preserve"> при изучении и освоении языка </w:t>
      </w:r>
      <w:r w:rsidRPr="00732F60">
        <w:t>должно быть,</w:t>
      </w:r>
      <w:r w:rsidR="00E60A8E" w:rsidRPr="00732F60">
        <w:t xml:space="preserve"> как универсальным, так и дифференцированным, поскольку у каждого обучающегося есть своя "зона возможностей". </w:t>
      </w:r>
    </w:p>
    <w:p w:rsidR="00E60A8E" w:rsidRPr="00732F60" w:rsidRDefault="00732F60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017" w:rsidRPr="00732F60">
        <w:rPr>
          <w:rFonts w:ascii="Times New Roman" w:hAnsi="Times New Roman" w:cs="Times New Roman"/>
          <w:sz w:val="24"/>
          <w:szCs w:val="24"/>
        </w:rPr>
        <w:t>У каждого обучающегося</w:t>
      </w:r>
      <w:r w:rsidR="00E60A8E" w:rsidRPr="00732F60">
        <w:rPr>
          <w:rFonts w:ascii="Times New Roman" w:hAnsi="Times New Roman" w:cs="Times New Roman"/>
          <w:sz w:val="24"/>
          <w:szCs w:val="24"/>
        </w:rPr>
        <w:t xml:space="preserve"> есть своя зона оптималь</w:t>
      </w:r>
      <w:r w:rsidR="00B86017" w:rsidRPr="00732F60">
        <w:rPr>
          <w:rFonts w:ascii="Times New Roman" w:hAnsi="Times New Roman" w:cs="Times New Roman"/>
          <w:sz w:val="24"/>
          <w:szCs w:val="24"/>
        </w:rPr>
        <w:t xml:space="preserve">ного развития, которая определяется как </w:t>
      </w:r>
      <w:r w:rsidR="00E60A8E" w:rsidRPr="00732F60">
        <w:rPr>
          <w:rFonts w:ascii="Times New Roman" w:hAnsi="Times New Roman" w:cs="Times New Roman"/>
          <w:sz w:val="24"/>
          <w:szCs w:val="24"/>
        </w:rPr>
        <w:t xml:space="preserve">расстояние между фактическим уровнем развития, определенным путем самостоятельного решения проблем, и уровнем потенциального развития, который определяется путем решения проблем под руководством взрослых или в сотрудничестве </w:t>
      </w:r>
      <w:r w:rsidR="00B86017" w:rsidRPr="00732F60">
        <w:rPr>
          <w:rFonts w:ascii="Times New Roman" w:hAnsi="Times New Roman" w:cs="Times New Roman"/>
          <w:sz w:val="24"/>
          <w:szCs w:val="24"/>
        </w:rPr>
        <w:t>с более способными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A8E" w:rsidRPr="00732F60" w:rsidRDefault="00732F60" w:rsidP="00732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017" w:rsidRPr="00732F60">
        <w:rPr>
          <w:rFonts w:ascii="Times New Roman" w:hAnsi="Times New Roman" w:cs="Times New Roman"/>
          <w:sz w:val="24"/>
          <w:szCs w:val="24"/>
        </w:rPr>
        <w:t xml:space="preserve">Для того чтобы методика </w:t>
      </w:r>
      <w:proofErr w:type="spellStart"/>
      <w:r w:rsidR="00B86017" w:rsidRPr="00732F60">
        <w:rPr>
          <w:rFonts w:ascii="Times New Roman" w:hAnsi="Times New Roman" w:cs="Times New Roman"/>
          <w:sz w:val="24"/>
          <w:szCs w:val="24"/>
        </w:rPr>
        <w:t>Скаффолдиннг</w:t>
      </w:r>
      <w:proofErr w:type="spellEnd"/>
      <w:r w:rsidR="00B86017" w:rsidRPr="00732F60">
        <w:rPr>
          <w:rFonts w:ascii="Times New Roman" w:hAnsi="Times New Roman" w:cs="Times New Roman"/>
          <w:sz w:val="24"/>
          <w:szCs w:val="24"/>
        </w:rPr>
        <w:t xml:space="preserve"> была успешной в классе изучения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017" w:rsidRPr="00732F60">
        <w:rPr>
          <w:rFonts w:ascii="Times New Roman" w:hAnsi="Times New Roman" w:cs="Times New Roman"/>
          <w:b/>
          <w:sz w:val="24"/>
          <w:szCs w:val="24"/>
        </w:rPr>
        <w:t>предлагае</w:t>
      </w:r>
      <w:r w:rsidR="00E60A8E" w:rsidRPr="00732F60">
        <w:rPr>
          <w:rFonts w:ascii="Times New Roman" w:hAnsi="Times New Roman" w:cs="Times New Roman"/>
          <w:b/>
          <w:sz w:val="24"/>
          <w:szCs w:val="24"/>
        </w:rPr>
        <w:t>т</w:t>
      </w:r>
      <w:r w:rsidR="00B86017" w:rsidRPr="00732F60">
        <w:rPr>
          <w:rFonts w:ascii="Times New Roman" w:hAnsi="Times New Roman" w:cs="Times New Roman"/>
          <w:b/>
          <w:sz w:val="24"/>
          <w:szCs w:val="24"/>
        </w:rPr>
        <w:t>ся</w:t>
      </w:r>
      <w:r w:rsidR="00E60A8E" w:rsidRPr="00732F60">
        <w:rPr>
          <w:rFonts w:ascii="Times New Roman" w:hAnsi="Times New Roman" w:cs="Times New Roman"/>
          <w:b/>
          <w:sz w:val="24"/>
          <w:szCs w:val="24"/>
        </w:rPr>
        <w:t xml:space="preserve"> четыре условия: </w:t>
      </w:r>
    </w:p>
    <w:p w:rsidR="00E60A8E" w:rsidRPr="00732F60" w:rsidRDefault="00E60A8E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60">
        <w:rPr>
          <w:rFonts w:ascii="Times New Roman" w:hAnsi="Times New Roman" w:cs="Times New Roman"/>
          <w:sz w:val="24"/>
          <w:szCs w:val="24"/>
        </w:rPr>
        <w:t xml:space="preserve">1. Менее компетентный должен взять на себя основную ответственность за выполнение задания. </w:t>
      </w:r>
    </w:p>
    <w:p w:rsidR="00E60A8E" w:rsidRPr="00732F60" w:rsidRDefault="00E60A8E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60">
        <w:rPr>
          <w:rFonts w:ascii="Times New Roman" w:hAnsi="Times New Roman" w:cs="Times New Roman"/>
          <w:sz w:val="24"/>
          <w:szCs w:val="24"/>
        </w:rPr>
        <w:t>2. Задание должно быть достаточно сложным, чтобы стимул</w:t>
      </w:r>
      <w:r w:rsidR="00BF7BB6" w:rsidRPr="00732F60">
        <w:rPr>
          <w:rFonts w:ascii="Times New Roman" w:hAnsi="Times New Roman" w:cs="Times New Roman"/>
          <w:sz w:val="24"/>
          <w:szCs w:val="24"/>
        </w:rPr>
        <w:t>ировать активное участие обучающегося</w:t>
      </w:r>
      <w:r w:rsidRPr="00732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A8E" w:rsidRPr="00732F60" w:rsidRDefault="00E60A8E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60">
        <w:rPr>
          <w:rFonts w:ascii="Times New Roman" w:hAnsi="Times New Roman" w:cs="Times New Roman"/>
          <w:sz w:val="24"/>
          <w:szCs w:val="24"/>
        </w:rPr>
        <w:t xml:space="preserve">3. Между участниками должен быть пробел в знаниях, чтобы могла возникнуть взаимная поддержка. </w:t>
      </w:r>
    </w:p>
    <w:p w:rsidR="00E60A8E" w:rsidRPr="00732F60" w:rsidRDefault="00E60A8E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60">
        <w:rPr>
          <w:rFonts w:ascii="Times New Roman" w:hAnsi="Times New Roman" w:cs="Times New Roman"/>
          <w:sz w:val="24"/>
          <w:szCs w:val="24"/>
        </w:rPr>
        <w:t xml:space="preserve">4. Экспертные участники задачи принимают активную роль в поддержке менее компетентных участников. </w:t>
      </w:r>
    </w:p>
    <w:p w:rsidR="00E60A8E" w:rsidRPr="00732F60" w:rsidRDefault="00F271B9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0A8E" w:rsidRPr="00732F60">
        <w:rPr>
          <w:rFonts w:ascii="Times New Roman" w:hAnsi="Times New Roman" w:cs="Times New Roman"/>
          <w:sz w:val="24"/>
          <w:szCs w:val="24"/>
        </w:rPr>
        <w:t>Если быть более точным, то в отличие от п</w:t>
      </w:r>
      <w:r w:rsidR="00BF7BB6" w:rsidRPr="00732F60">
        <w:rPr>
          <w:rFonts w:ascii="Times New Roman" w:hAnsi="Times New Roman" w:cs="Times New Roman"/>
          <w:sz w:val="24"/>
          <w:szCs w:val="24"/>
        </w:rPr>
        <w:t xml:space="preserve">оддержки, процесс создания </w:t>
      </w:r>
      <w:proofErr w:type="spellStart"/>
      <w:r w:rsidR="00BF7BB6" w:rsidRPr="00732F60">
        <w:rPr>
          <w:rFonts w:ascii="Times New Roman" w:hAnsi="Times New Roman" w:cs="Times New Roman"/>
          <w:sz w:val="24"/>
          <w:szCs w:val="24"/>
        </w:rPr>
        <w:t>Скаффолдинга</w:t>
      </w:r>
      <w:proofErr w:type="spellEnd"/>
      <w:r w:rsidR="00E60A8E" w:rsidRPr="00732F60">
        <w:rPr>
          <w:rFonts w:ascii="Times New Roman" w:hAnsi="Times New Roman" w:cs="Times New Roman"/>
          <w:sz w:val="24"/>
          <w:szCs w:val="24"/>
        </w:rPr>
        <w:t xml:space="preserve"> должен опираться на активную роль начинающего участника, чье желание, интерес и долг побудят его обратиться за помощью к </w:t>
      </w:r>
      <w:r w:rsidR="00BF7BB6" w:rsidRPr="00732F60">
        <w:rPr>
          <w:rFonts w:ascii="Times New Roman" w:hAnsi="Times New Roman" w:cs="Times New Roman"/>
          <w:sz w:val="24"/>
          <w:szCs w:val="24"/>
        </w:rPr>
        <w:t xml:space="preserve">более опытным сверстникам или учителям. </w:t>
      </w:r>
      <w:r w:rsidR="00E60A8E" w:rsidRPr="0073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F60" w:rsidRPr="00F271B9" w:rsidRDefault="00F271B9" w:rsidP="00732F6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7BB6" w:rsidRPr="00732F60">
        <w:rPr>
          <w:rFonts w:ascii="Times New Roman" w:hAnsi="Times New Roman" w:cs="Times New Roman"/>
          <w:sz w:val="24"/>
          <w:szCs w:val="24"/>
        </w:rPr>
        <w:t xml:space="preserve">   </w:t>
      </w:r>
      <w:r w:rsidRPr="00F2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32F60" w:rsidRPr="00F2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есколько к</w:t>
      </w:r>
      <w:r w:rsidRPr="00F2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онкретных примеров </w:t>
      </w:r>
      <w:proofErr w:type="spellStart"/>
      <w:r w:rsidRPr="00F2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скаффолдинга</w:t>
      </w:r>
      <w:proofErr w:type="spellEnd"/>
      <w:r w:rsidRPr="00F2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2F60" w:rsidRPr="00732F60" w:rsidRDefault="00732F60" w:rsidP="00732F60">
      <w:pPr>
        <w:numPr>
          <w:ilvl w:val="0"/>
          <w:numId w:val="3"/>
        </w:numPr>
        <w:spacing w:after="0" w:line="240" w:lineRule="auto"/>
        <w:ind w:left="31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B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Учитель демонстрирует модель того, что должны выполнить ученики.</w:t>
      </w:r>
      <w:r w:rsidRPr="00732F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результат конкретного задания, которого они должны достичь. Кроме того, учитель может смоделировать желаемый процесс — например, показать многоуровневый научный эксперимент. Главное — чтобы ученики поняли, какого результата от них ждут, перед тем как взяться за работу самостоятельно.</w:t>
      </w:r>
    </w:p>
    <w:p w:rsidR="00732F60" w:rsidRPr="00732F60" w:rsidRDefault="00732F60" w:rsidP="00732F60">
      <w:pPr>
        <w:numPr>
          <w:ilvl w:val="0"/>
          <w:numId w:val="3"/>
        </w:numPr>
        <w:spacing w:after="0" w:line="240" w:lineRule="auto"/>
        <w:ind w:left="31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B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Учитель представляет тему урока в упрощённом виде или даёт более простое задание, а затем постепенно повышает сложность.</w:t>
      </w:r>
      <w:r w:rsidRPr="00732F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педагог может разбить урок на несколько мини-уроков или разделить задачу по алгебре на несколько подзадач. Между каждым мини-уроком учитель проверяет, насколько хорошо ученики понимают основные идеи, даёт им возможность попрактиковаться и объясняет, как эти навыки помогут им решать более сложные задачи.</w:t>
      </w:r>
    </w:p>
    <w:p w:rsidR="00732F60" w:rsidRPr="00732F60" w:rsidRDefault="00732F60" w:rsidP="00732F60">
      <w:pPr>
        <w:numPr>
          <w:ilvl w:val="0"/>
          <w:numId w:val="3"/>
        </w:numPr>
        <w:spacing w:after="0" w:line="240" w:lineRule="auto"/>
        <w:ind w:left="31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B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Учитель описывает идею, задачу или процесс множеством разных способов.</w:t>
      </w:r>
      <w:r w:rsidRPr="00732F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может описывать новую идею словами, с помощью графиков и рисунков. Или, например, может попросить учеников сформулировать идею своими словами. Задача — показать предмет обсуждения с разных сторон, чтобы ученикам было легче понять идею правильно.</w:t>
      </w:r>
    </w:p>
    <w:p w:rsidR="00732F60" w:rsidRPr="00732F60" w:rsidRDefault="00732F60" w:rsidP="00732F60">
      <w:pPr>
        <w:numPr>
          <w:ilvl w:val="0"/>
          <w:numId w:val="3"/>
        </w:numPr>
        <w:spacing w:after="0" w:line="240" w:lineRule="auto"/>
        <w:ind w:left="31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B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Ученикам объясняют ключевые понятия сложного текста перед его чтением.</w:t>
      </w:r>
      <w:r w:rsidRPr="00732F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описывает термины, которые с большой вероятностью вызовут затруднения у учеников, с помощью понятных для них метафор, аналогий, ассоциаций 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других стратегий. Когда ученики будут читать текст, этот глоссарий станет для них «подпорками», которые повысят их уверенность в своих способностях, позволит им сильнее заинтересоваться текстом и поможет понять и запомнить его содержание.</w:t>
      </w:r>
    </w:p>
    <w:p w:rsidR="005F707F" w:rsidRPr="00732F60" w:rsidRDefault="005F707F" w:rsidP="007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7F" w:rsidRPr="00732F60" w:rsidRDefault="005F707F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всего вышесказанного, можно сделать вывод о том, что на современном этапе развития основного общего образования в РФ применение концепции </w:t>
      </w:r>
      <w:proofErr w:type="spellStart"/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Скаффолдинг</w:t>
      </w:r>
      <w:proofErr w:type="spellEnd"/>
      <w:r w:rsidRPr="0073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и в частности, на уроках иностранного языка, может дать огромные положительные результаты, поскольку она </w:t>
      </w:r>
      <w:r w:rsidRPr="00732F60">
        <w:rPr>
          <w:rFonts w:ascii="Times New Roman" w:hAnsi="Times New Roman" w:cs="Times New Roman"/>
          <w:sz w:val="24"/>
          <w:szCs w:val="24"/>
        </w:rPr>
        <w:t>помогает обучающимся перейти от некомпетентности к полной компетентности в иностранном языке, позволяя им понять систему структур, использование языка и его уместность. Это временная педагогическая поддержка, которая позволяет обучающимся</w:t>
      </w:r>
      <w:r w:rsidR="00F271B9">
        <w:rPr>
          <w:rFonts w:ascii="Times New Roman" w:hAnsi="Times New Roman" w:cs="Times New Roman"/>
          <w:sz w:val="24"/>
          <w:szCs w:val="24"/>
        </w:rPr>
        <w:t xml:space="preserve"> выполнить учебные </w:t>
      </w:r>
      <w:r w:rsidRPr="00732F60">
        <w:rPr>
          <w:rFonts w:ascii="Times New Roman" w:hAnsi="Times New Roman" w:cs="Times New Roman"/>
          <w:sz w:val="24"/>
          <w:szCs w:val="24"/>
        </w:rPr>
        <w:t xml:space="preserve">задачи или виды деятельности, которые затем постепенно уменьшаются и исчезают по мере того, как обучающиеся овладевают необходимыми знаниями или навыками. </w:t>
      </w:r>
    </w:p>
    <w:p w:rsidR="005F707F" w:rsidRPr="00732F60" w:rsidRDefault="005F707F" w:rsidP="007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42" w:rsidRPr="00732F60" w:rsidRDefault="00610842" w:rsidP="00732F60">
      <w:pPr>
        <w:spacing w:after="0" w:line="37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2650" w:rsidRPr="00732F60" w:rsidRDefault="00F32650" w:rsidP="0073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732F60" w:rsidRPr="00732F60" w:rsidRDefault="00732F60" w:rsidP="00732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6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2F60">
        <w:rPr>
          <w:rFonts w:ascii="Times New Roman" w:hAnsi="Times New Roman" w:cs="Times New Roman"/>
          <w:sz w:val="24"/>
          <w:szCs w:val="24"/>
        </w:rPr>
        <w:t>Ударцева</w:t>
      </w:r>
      <w:proofErr w:type="spellEnd"/>
      <w:r w:rsidRPr="00732F60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732F60">
        <w:rPr>
          <w:rFonts w:ascii="Times New Roman" w:hAnsi="Times New Roman" w:cs="Times New Roman"/>
          <w:sz w:val="24"/>
          <w:szCs w:val="24"/>
        </w:rPr>
        <w:t>Ударцева</w:t>
      </w:r>
      <w:proofErr w:type="spellEnd"/>
      <w:r w:rsidRPr="00732F60">
        <w:rPr>
          <w:rFonts w:ascii="Times New Roman" w:hAnsi="Times New Roman" w:cs="Times New Roman"/>
          <w:sz w:val="24"/>
          <w:szCs w:val="24"/>
        </w:rPr>
        <w:t xml:space="preserve"> Т. С., Ахметова Д. Р. Изучение опыта в обучении профессионально ориентированному иностранному языку в технических вузах зарубежных стран и Республики Казахстан // Молодой ученый. — 2017. — №1. — С. 472-475. — URL https://moluch.ru/archive/135/37230/ (дата обращения: 26.09.2018). </w:t>
      </w:r>
    </w:p>
    <w:p w:rsidR="00732F60" w:rsidRPr="00732F60" w:rsidRDefault="00732F60" w:rsidP="0073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2F60">
        <w:rPr>
          <w:rFonts w:ascii="Times New Roman" w:hAnsi="Times New Roman" w:cs="Times New Roman"/>
          <w:sz w:val="24"/>
          <w:szCs w:val="24"/>
        </w:rPr>
        <w:t>Гучетль</w:t>
      </w:r>
      <w:proofErr w:type="spellEnd"/>
      <w:r w:rsidRPr="00732F60">
        <w:rPr>
          <w:rFonts w:ascii="Times New Roman" w:hAnsi="Times New Roman" w:cs="Times New Roman"/>
          <w:sz w:val="24"/>
          <w:szCs w:val="24"/>
        </w:rPr>
        <w:t xml:space="preserve"> С.К. Интерактивные формы обучения иностранному языку в неязыковом вузе. // Научные труды </w:t>
      </w:r>
      <w:proofErr w:type="spellStart"/>
      <w:r w:rsidRPr="00732F60">
        <w:rPr>
          <w:rFonts w:ascii="Times New Roman" w:hAnsi="Times New Roman" w:cs="Times New Roman"/>
          <w:sz w:val="24"/>
          <w:szCs w:val="24"/>
        </w:rPr>
        <w:t>Sworld</w:t>
      </w:r>
      <w:proofErr w:type="spellEnd"/>
      <w:r w:rsidRPr="00732F60">
        <w:rPr>
          <w:rFonts w:ascii="Times New Roman" w:hAnsi="Times New Roman" w:cs="Times New Roman"/>
          <w:sz w:val="24"/>
          <w:szCs w:val="24"/>
        </w:rPr>
        <w:t xml:space="preserve"> 2014. Т. 12. №3, с. 15-19 3. Головлева </w:t>
      </w:r>
      <w:proofErr w:type="gramStart"/>
      <w:r w:rsidRPr="00732F60">
        <w:rPr>
          <w:rFonts w:ascii="Times New Roman" w:hAnsi="Times New Roman" w:cs="Times New Roman"/>
          <w:sz w:val="24"/>
          <w:szCs w:val="24"/>
        </w:rPr>
        <w:t>Е.Л,.</w:t>
      </w:r>
      <w:proofErr w:type="gramEnd"/>
      <w:r w:rsidRPr="00732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60">
        <w:rPr>
          <w:rFonts w:ascii="Times New Roman" w:hAnsi="Times New Roman" w:cs="Times New Roman"/>
          <w:sz w:val="24"/>
          <w:szCs w:val="24"/>
        </w:rPr>
        <w:t>Дивненко</w:t>
      </w:r>
      <w:proofErr w:type="spellEnd"/>
      <w:r w:rsidRPr="00732F60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732F60">
        <w:rPr>
          <w:rFonts w:ascii="Times New Roman" w:hAnsi="Times New Roman" w:cs="Times New Roman"/>
          <w:sz w:val="24"/>
          <w:szCs w:val="24"/>
        </w:rPr>
        <w:t>Журко</w:t>
      </w:r>
      <w:proofErr w:type="spellEnd"/>
      <w:r w:rsidRPr="00732F60">
        <w:rPr>
          <w:rFonts w:ascii="Times New Roman" w:hAnsi="Times New Roman" w:cs="Times New Roman"/>
          <w:sz w:val="24"/>
          <w:szCs w:val="24"/>
        </w:rPr>
        <w:t xml:space="preserve"> В.И. Основы формирования межкультурной компетентности у молодежи. - М.: Институт международных социально-гуманитарных связей, 2015.</w:t>
      </w:r>
    </w:p>
    <w:p w:rsidR="00F271B9" w:rsidRPr="00F271B9" w:rsidRDefault="00732F60" w:rsidP="0073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2F60">
        <w:rPr>
          <w:rStyle w:val="fontstyle01"/>
          <w:rFonts w:ascii="Times New Roman" w:hAnsi="Times New Roman" w:cs="Times New Roman"/>
          <w:color w:val="auto"/>
          <w:lang w:val="en-US"/>
        </w:rPr>
        <w:t xml:space="preserve">3. </w:t>
      </w:r>
      <w:proofErr w:type="spellStart"/>
      <w:r w:rsidR="00F32650" w:rsidRPr="00732F60">
        <w:rPr>
          <w:rStyle w:val="fontstyle01"/>
          <w:rFonts w:ascii="Times New Roman" w:hAnsi="Times New Roman" w:cs="Times New Roman"/>
          <w:color w:val="auto"/>
          <w:lang w:val="en-US"/>
        </w:rPr>
        <w:t>Alavi</w:t>
      </w:r>
      <w:proofErr w:type="spellEnd"/>
      <w:r w:rsidR="00F32650" w:rsidRPr="00732F60">
        <w:rPr>
          <w:rStyle w:val="fontstyle01"/>
          <w:rFonts w:ascii="Times New Roman" w:hAnsi="Times New Roman" w:cs="Times New Roman"/>
          <w:color w:val="auto"/>
          <w:lang w:val="en-US"/>
        </w:rPr>
        <w:t xml:space="preserve">, S. M., &amp; </w:t>
      </w:r>
      <w:proofErr w:type="spellStart"/>
      <w:r w:rsidR="00F32650" w:rsidRPr="00732F60">
        <w:rPr>
          <w:rStyle w:val="fontstyle01"/>
          <w:rFonts w:ascii="Times New Roman" w:hAnsi="Times New Roman" w:cs="Times New Roman"/>
          <w:color w:val="auto"/>
          <w:lang w:val="en-US"/>
        </w:rPr>
        <w:t>Esmaeilifard</w:t>
      </w:r>
      <w:proofErr w:type="spellEnd"/>
      <w:r w:rsidR="00F32650" w:rsidRPr="00732F60">
        <w:rPr>
          <w:rStyle w:val="fontstyle01"/>
          <w:rFonts w:ascii="Times New Roman" w:hAnsi="Times New Roman" w:cs="Times New Roman"/>
          <w:color w:val="auto"/>
          <w:lang w:val="en-US"/>
        </w:rPr>
        <w:t>, F. (2021). The effect of emotional scaffolding on language</w:t>
      </w:r>
      <w:r w:rsidR="00F32650" w:rsidRPr="00732F60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2650" w:rsidRPr="00732F60">
        <w:rPr>
          <w:rStyle w:val="fontstyle01"/>
          <w:rFonts w:ascii="Times New Roman" w:hAnsi="Times New Roman" w:cs="Times New Roman"/>
          <w:color w:val="auto"/>
          <w:lang w:val="en-US"/>
        </w:rPr>
        <w:t xml:space="preserve">achievement and willingness to communicate by providing recast. </w:t>
      </w:r>
      <w:r w:rsidR="00F32650" w:rsidRPr="00F271B9">
        <w:rPr>
          <w:rStyle w:val="fontstyle21"/>
          <w:rFonts w:ascii="Times New Roman" w:hAnsi="Times New Roman" w:cs="Times New Roman"/>
          <w:color w:val="auto"/>
          <w:lang w:val="en-US"/>
        </w:rPr>
        <w:t>Cogent Psychology</w:t>
      </w:r>
      <w:r w:rsidR="00F32650" w:rsidRPr="00F271B9">
        <w:rPr>
          <w:rStyle w:val="fontstyle01"/>
          <w:rFonts w:ascii="Times New Roman" w:hAnsi="Times New Roman" w:cs="Times New Roman"/>
          <w:color w:val="auto"/>
          <w:lang w:val="en-US"/>
        </w:rPr>
        <w:t>,</w:t>
      </w:r>
      <w:r w:rsidR="00F32650" w:rsidRPr="00F271B9">
        <w:rPr>
          <w:rFonts w:ascii="Times New Roman" w:hAnsi="Times New Roman" w:cs="Times New Roman"/>
          <w:sz w:val="24"/>
          <w:szCs w:val="24"/>
          <w:lang w:val="en-US"/>
        </w:rPr>
        <w:br/>
      </w:r>
      <w:r w:rsidR="00F271B9"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217C1" w:rsidRPr="00B80A25" w:rsidRDefault="007217C1" w:rsidP="00F271B9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nitforyou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wp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uploads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/2019/11/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kip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_2011_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2_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Korepanova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Safronova</w:t>
      </w:r>
      <w:r w:rsidRPr="00B8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271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</w:p>
    <w:p w:rsidR="007217C1" w:rsidRPr="00B80A25" w:rsidRDefault="00F271B9" w:rsidP="00732F60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A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hyperlink r:id="rId6" w:history="1">
        <w:r w:rsidR="00F32650" w:rsidRPr="00B80A2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https://www.proz.com/kudoz/english-to-russian/education-pedagogy/2994218-scaffolded-lessons.html</w:t>
        </w:r>
      </w:hyperlink>
    </w:p>
    <w:p w:rsidR="007217C1" w:rsidRPr="00732F60" w:rsidRDefault="00B80A25" w:rsidP="00732F60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217C1" w:rsidRPr="00732F6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https://sovman.ru/article/7202/</w:t>
        </w:r>
      </w:hyperlink>
    </w:p>
    <w:p w:rsidR="00397740" w:rsidRPr="00732F60" w:rsidRDefault="00397740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843" w:rsidRPr="00732F60" w:rsidRDefault="00C05843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A7A" w:rsidRPr="00F271B9" w:rsidRDefault="00987A7A" w:rsidP="00732F6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32365D" w:rsidRPr="00732F60" w:rsidRDefault="0032365D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A7A" w:rsidRPr="00732F60" w:rsidRDefault="00987A7A" w:rsidP="00732F6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7A7A" w:rsidRPr="00732F60" w:rsidRDefault="00987A7A" w:rsidP="0073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87A7A" w:rsidRPr="0073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74F9"/>
    <w:multiLevelType w:val="multilevel"/>
    <w:tmpl w:val="A4B6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56E0D"/>
    <w:multiLevelType w:val="multilevel"/>
    <w:tmpl w:val="FCFC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65B64"/>
    <w:multiLevelType w:val="multilevel"/>
    <w:tmpl w:val="8EB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A5"/>
    <w:rsid w:val="000006CE"/>
    <w:rsid w:val="000047AD"/>
    <w:rsid w:val="000536C9"/>
    <w:rsid w:val="000C7CEB"/>
    <w:rsid w:val="00123C11"/>
    <w:rsid w:val="0032365D"/>
    <w:rsid w:val="00397740"/>
    <w:rsid w:val="00414AD3"/>
    <w:rsid w:val="005C6E1F"/>
    <w:rsid w:val="005F707F"/>
    <w:rsid w:val="00610842"/>
    <w:rsid w:val="007217C1"/>
    <w:rsid w:val="007240AB"/>
    <w:rsid w:val="00732F60"/>
    <w:rsid w:val="00767150"/>
    <w:rsid w:val="007F6F73"/>
    <w:rsid w:val="00987A7A"/>
    <w:rsid w:val="00A16A70"/>
    <w:rsid w:val="00B047A5"/>
    <w:rsid w:val="00B80A25"/>
    <w:rsid w:val="00B86017"/>
    <w:rsid w:val="00BE529B"/>
    <w:rsid w:val="00BF7BB6"/>
    <w:rsid w:val="00C05843"/>
    <w:rsid w:val="00DF18D9"/>
    <w:rsid w:val="00E30330"/>
    <w:rsid w:val="00E37214"/>
    <w:rsid w:val="00E60A8E"/>
    <w:rsid w:val="00E70234"/>
    <w:rsid w:val="00E969DE"/>
    <w:rsid w:val="00F23B52"/>
    <w:rsid w:val="00F271B9"/>
    <w:rsid w:val="00F311D3"/>
    <w:rsid w:val="00F32650"/>
    <w:rsid w:val="00F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1F6"/>
  <w15:docId w15:val="{AC40A1F3-8FCB-4B11-8703-7FE69B71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0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7C1"/>
    <w:rPr>
      <w:b/>
      <w:bCs/>
    </w:rPr>
  </w:style>
  <w:style w:type="character" w:styleId="a5">
    <w:name w:val="Hyperlink"/>
    <w:basedOn w:val="a0"/>
    <w:uiPriority w:val="99"/>
    <w:unhideWhenUsed/>
    <w:rsid w:val="007217C1"/>
    <w:rPr>
      <w:color w:val="0000FF"/>
      <w:u w:val="single"/>
    </w:rPr>
  </w:style>
  <w:style w:type="character" w:styleId="a6">
    <w:name w:val="Emphasis"/>
    <w:basedOn w:val="a0"/>
    <w:uiPriority w:val="20"/>
    <w:qFormat/>
    <w:rsid w:val="007217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0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08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keico">
    <w:name w:val="like_ico"/>
    <w:basedOn w:val="a0"/>
    <w:rsid w:val="00610842"/>
  </w:style>
  <w:style w:type="character" w:customStyle="1" w:styleId="count">
    <w:name w:val="count"/>
    <w:basedOn w:val="a0"/>
    <w:rsid w:val="00610842"/>
  </w:style>
  <w:style w:type="paragraph" w:customStyle="1" w:styleId="has-background">
    <w:name w:val="has-background"/>
    <w:basedOn w:val="a"/>
    <w:rsid w:val="0061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A7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32650"/>
    <w:pPr>
      <w:ind w:left="720"/>
      <w:contextualSpacing/>
    </w:pPr>
  </w:style>
  <w:style w:type="character" w:customStyle="1" w:styleId="fontstyle01">
    <w:name w:val="fontstyle01"/>
    <w:basedOn w:val="a0"/>
    <w:rsid w:val="00F326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3265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5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3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1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vman.ru/article/72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z.com/kudoz/english-to-russian/education-pedagogy/2994218-scaffolded-lessons.html" TargetMode="External"/><Relationship Id="rId5" Type="http://schemas.openxmlformats.org/officeDocument/2006/relationships/hyperlink" Target="mailto:Shera9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</dc:creator>
  <cp:keywords/>
  <dc:description/>
  <cp:lastModifiedBy>teacher_k-501</cp:lastModifiedBy>
  <cp:revision>10</cp:revision>
  <cp:lastPrinted>2022-06-22T08:33:00Z</cp:lastPrinted>
  <dcterms:created xsi:type="dcterms:W3CDTF">2022-06-21T06:38:00Z</dcterms:created>
  <dcterms:modified xsi:type="dcterms:W3CDTF">2023-02-02T12:05:00Z</dcterms:modified>
</cp:coreProperties>
</file>